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08C5" w:rsidRPr="008A0C0B" w:rsidRDefault="00CF4234" w:rsidP="00D408C5">
      <w:pPr>
        <w:rPr>
          <w:rFonts w:ascii="Gill Sans MT" w:hAnsi="Gill Sans MT"/>
          <w:color w:val="1B3C6D"/>
          <w:sz w:val="100"/>
          <w:szCs w:val="100"/>
        </w:rPr>
      </w:pPr>
      <w:r>
        <w:rPr>
          <w:rFonts w:ascii="Gill Sans MT" w:hAnsi="Gill Sans MT"/>
          <w:color w:val="1B3C6D"/>
          <w:sz w:val="100"/>
          <w:szCs w:val="100"/>
        </w:rPr>
        <w:t xml:space="preserve">IGCSE MOCK English </w:t>
      </w:r>
      <w:bookmarkStart w:id="0" w:name="_GoBack"/>
      <w:bookmarkEnd w:id="0"/>
      <w:r w:rsidR="00D418A8">
        <w:rPr>
          <w:rFonts w:ascii="Gill Sans MT" w:hAnsi="Gill Sans MT"/>
          <w:color w:val="1B3C6D"/>
          <w:sz w:val="100"/>
          <w:szCs w:val="100"/>
        </w:rPr>
        <w:t>Language Paper</w:t>
      </w:r>
      <w:r>
        <w:rPr>
          <w:rFonts w:ascii="Gill Sans MT" w:hAnsi="Gill Sans MT"/>
          <w:color w:val="1B3C6D"/>
          <w:sz w:val="100"/>
          <w:szCs w:val="100"/>
        </w:rPr>
        <w:t xml:space="preserve"> 1</w:t>
      </w:r>
    </w:p>
    <w:p w:rsidR="00D408C5" w:rsidRPr="008A0C0B" w:rsidRDefault="00CF4234" w:rsidP="00D408C5">
      <w:pPr>
        <w:rPr>
          <w:rFonts w:ascii="Gill Sans MT" w:hAnsi="Gill Sans MT"/>
          <w:color w:val="C1A071"/>
          <w:sz w:val="28"/>
          <w:szCs w:val="26"/>
        </w:rPr>
      </w:pPr>
      <w:r>
        <w:rPr>
          <w:rFonts w:ascii="Gill Sans MT" w:hAnsi="Gill Sans MT"/>
          <w:color w:val="C1A071"/>
          <w:sz w:val="28"/>
          <w:szCs w:val="26"/>
        </w:rPr>
        <w:t>Autumn 2017</w:t>
      </w:r>
    </w:p>
    <w:p w:rsidR="008A0C0B" w:rsidRDefault="008A0C0B" w:rsidP="00D408C5">
      <w:pPr>
        <w:rPr>
          <w:rFonts w:ascii="Gill Sans MT" w:hAnsi="Gill Sans MT"/>
          <w:color w:val="C1A071"/>
          <w:sz w:val="28"/>
          <w:szCs w:val="26"/>
        </w:rPr>
      </w:pPr>
    </w:p>
    <w:p w:rsidR="00817914" w:rsidRDefault="00817914" w:rsidP="00D408C5">
      <w:pPr>
        <w:rPr>
          <w:rFonts w:ascii="Gill Sans MT" w:hAnsi="Gill Sans MT"/>
          <w:color w:val="C1A071"/>
          <w:sz w:val="28"/>
          <w:szCs w:val="26"/>
        </w:rPr>
      </w:pPr>
    </w:p>
    <w:p w:rsidR="00817914" w:rsidRPr="00817914" w:rsidRDefault="00CF4234" w:rsidP="00817914">
      <w:pPr>
        <w:jc w:val="center"/>
        <w:rPr>
          <w:rFonts w:ascii="Gill Sans MT" w:hAnsi="Gill Sans MT"/>
          <w:b/>
          <w:sz w:val="28"/>
          <w:szCs w:val="26"/>
        </w:rPr>
      </w:pPr>
      <w:r>
        <w:rPr>
          <w:rFonts w:ascii="Gill Sans MT" w:hAnsi="Gill Sans MT"/>
          <w:b/>
          <w:sz w:val="32"/>
          <w:szCs w:val="26"/>
        </w:rPr>
        <w:t>Time allowed: 2 hrs 15 minutes</w:t>
      </w:r>
      <w:r w:rsidR="005F36CC">
        <w:rPr>
          <w:rFonts w:ascii="Gill Sans MT" w:hAnsi="Gill Sans MT"/>
          <w:b/>
          <w:sz w:val="32"/>
          <w:szCs w:val="26"/>
        </w:rPr>
        <w:t xml:space="preserve"> (includes 15 minutes reading time.)</w:t>
      </w:r>
    </w:p>
    <w:p w:rsidR="008A0C0B" w:rsidRPr="008A0C0B" w:rsidRDefault="008A0C0B" w:rsidP="008A0C0B">
      <w:pPr>
        <w:spacing w:before="360" w:after="120"/>
        <w:rPr>
          <w:rFonts w:ascii="Gill Sans MT" w:hAnsi="Gill Sans MT"/>
          <w:b/>
        </w:rPr>
      </w:pPr>
      <w:r w:rsidRPr="008A0C0B">
        <w:rPr>
          <w:rFonts w:ascii="Gill Sans MT" w:hAnsi="Gill Sans MT"/>
          <w:b/>
        </w:rPr>
        <w:t>Instructions</w:t>
      </w:r>
    </w:p>
    <w:p w:rsidR="008A0C0B" w:rsidRPr="008A0C0B" w:rsidRDefault="008A0C0B" w:rsidP="008A0C0B">
      <w:pPr>
        <w:numPr>
          <w:ilvl w:val="0"/>
          <w:numId w:val="2"/>
        </w:numPr>
        <w:rPr>
          <w:rFonts w:ascii="Gill Sans MT" w:hAnsi="Gill Sans MT"/>
        </w:rPr>
      </w:pPr>
      <w:r w:rsidRPr="008A0C0B">
        <w:rPr>
          <w:rFonts w:ascii="Gill Sans MT" w:hAnsi="Gill Sans MT"/>
        </w:rPr>
        <w:t>Use black ink or ball-point pen.</w:t>
      </w:r>
    </w:p>
    <w:p w:rsidR="008A0C0B" w:rsidRPr="008A0C0B" w:rsidRDefault="008A0C0B" w:rsidP="008A0C0B">
      <w:pPr>
        <w:numPr>
          <w:ilvl w:val="0"/>
          <w:numId w:val="2"/>
        </w:numPr>
        <w:rPr>
          <w:rFonts w:ascii="Gill Sans MT" w:hAnsi="Gill Sans MT"/>
        </w:rPr>
      </w:pPr>
      <w:r w:rsidRPr="008A0C0B">
        <w:rPr>
          <w:rFonts w:ascii="Gill Sans MT" w:hAnsi="Gill Sans MT"/>
        </w:rPr>
        <w:t>Answer all questions.</w:t>
      </w:r>
    </w:p>
    <w:p w:rsidR="008A0C0B" w:rsidRPr="008A0C0B" w:rsidRDefault="008A0C0B" w:rsidP="008A0C0B">
      <w:pPr>
        <w:numPr>
          <w:ilvl w:val="0"/>
          <w:numId w:val="2"/>
        </w:numPr>
        <w:rPr>
          <w:rFonts w:ascii="Gill Sans MT" w:hAnsi="Gill Sans MT"/>
        </w:rPr>
      </w:pPr>
      <w:r w:rsidRPr="008A0C0B">
        <w:rPr>
          <w:rFonts w:ascii="Gill Sans MT" w:hAnsi="Gill Sans MT"/>
        </w:rPr>
        <w:t>Answer the questions in the spaces provided – there may be more space than you need.</w:t>
      </w:r>
    </w:p>
    <w:p w:rsidR="008A0C0B" w:rsidRPr="008A0C0B" w:rsidRDefault="008A0C0B" w:rsidP="008A0C0B">
      <w:pPr>
        <w:rPr>
          <w:rFonts w:ascii="Gill Sans MT" w:hAnsi="Gill Sans MT"/>
        </w:rPr>
      </w:pPr>
    </w:p>
    <w:p w:rsidR="008A0C0B" w:rsidRPr="008A0C0B" w:rsidRDefault="008A0C0B" w:rsidP="008A0C0B">
      <w:pPr>
        <w:spacing w:after="120"/>
        <w:rPr>
          <w:rFonts w:ascii="Gill Sans MT" w:hAnsi="Gill Sans MT"/>
          <w:b/>
        </w:rPr>
      </w:pPr>
      <w:r w:rsidRPr="008A0C0B">
        <w:rPr>
          <w:rFonts w:ascii="Gill Sans MT" w:hAnsi="Gill Sans MT"/>
          <w:b/>
        </w:rPr>
        <w:t>Information</w:t>
      </w:r>
    </w:p>
    <w:p w:rsidR="008A0C0B" w:rsidRPr="008A0C0B" w:rsidRDefault="008A0C0B" w:rsidP="008A0C0B">
      <w:pPr>
        <w:numPr>
          <w:ilvl w:val="0"/>
          <w:numId w:val="2"/>
        </w:numPr>
        <w:rPr>
          <w:rFonts w:ascii="Gill Sans MT" w:hAnsi="Gill Sans MT"/>
        </w:rPr>
      </w:pPr>
      <w:r w:rsidRPr="008A0C0B">
        <w:rPr>
          <w:rFonts w:ascii="Gill Sans MT" w:hAnsi="Gill Sans MT"/>
        </w:rPr>
        <w:t>The total mark for this paper is 100.</w:t>
      </w:r>
    </w:p>
    <w:p w:rsidR="008A0C0B" w:rsidRDefault="008A0C0B" w:rsidP="008A0C0B">
      <w:pPr>
        <w:numPr>
          <w:ilvl w:val="0"/>
          <w:numId w:val="2"/>
        </w:numPr>
        <w:rPr>
          <w:rFonts w:ascii="Gill Sans MT" w:hAnsi="Gill Sans MT"/>
        </w:rPr>
      </w:pPr>
      <w:r w:rsidRPr="008A0C0B">
        <w:rPr>
          <w:rFonts w:ascii="Gill Sans MT" w:hAnsi="Gill Sans MT"/>
        </w:rPr>
        <w:t>The marks for each question are shown in bracket use this as</w:t>
      </w:r>
      <w:r>
        <w:rPr>
          <w:rFonts w:ascii="Gill Sans MT" w:hAnsi="Gill Sans MT"/>
        </w:rPr>
        <w:t xml:space="preserve"> a guide as to how much time to</w:t>
      </w:r>
    </w:p>
    <w:p w:rsidR="008A0C0B" w:rsidRPr="008A0C0B" w:rsidRDefault="008A0C0B" w:rsidP="008A0C0B">
      <w:pPr>
        <w:ind w:left="709"/>
        <w:rPr>
          <w:rFonts w:ascii="Gill Sans MT" w:hAnsi="Gill Sans MT"/>
        </w:rPr>
      </w:pPr>
      <w:r w:rsidRPr="008A0C0B">
        <w:rPr>
          <w:rFonts w:ascii="Gill Sans MT" w:hAnsi="Gill Sans MT"/>
        </w:rPr>
        <w:t>spend on each question.</w:t>
      </w:r>
    </w:p>
    <w:p w:rsidR="008A0C0B" w:rsidRPr="008A0C0B" w:rsidRDefault="008A0C0B" w:rsidP="008A0C0B">
      <w:pPr>
        <w:rPr>
          <w:rFonts w:ascii="Gill Sans MT" w:hAnsi="Gill Sans MT"/>
        </w:rPr>
      </w:pPr>
    </w:p>
    <w:p w:rsidR="008A0C0B" w:rsidRPr="008A0C0B" w:rsidRDefault="008A0C0B" w:rsidP="008A0C0B">
      <w:pPr>
        <w:spacing w:after="120"/>
        <w:rPr>
          <w:rFonts w:ascii="Gill Sans MT" w:hAnsi="Gill Sans MT"/>
          <w:b/>
        </w:rPr>
      </w:pPr>
      <w:r w:rsidRPr="008A0C0B">
        <w:rPr>
          <w:rFonts w:ascii="Gill Sans MT" w:hAnsi="Gill Sans MT"/>
          <w:b/>
        </w:rPr>
        <w:t>Advice</w:t>
      </w:r>
    </w:p>
    <w:p w:rsidR="008A0C0B" w:rsidRPr="008A0C0B" w:rsidRDefault="008A0C0B" w:rsidP="008A0C0B">
      <w:pPr>
        <w:numPr>
          <w:ilvl w:val="0"/>
          <w:numId w:val="2"/>
        </w:numPr>
        <w:rPr>
          <w:rFonts w:ascii="Gill Sans MT" w:hAnsi="Gill Sans MT"/>
        </w:rPr>
      </w:pPr>
      <w:r w:rsidRPr="008A0C0B">
        <w:rPr>
          <w:rFonts w:ascii="Gill Sans MT" w:hAnsi="Gill Sans MT"/>
        </w:rPr>
        <w:t>Write your answers on the dotted lines provided.</w:t>
      </w:r>
    </w:p>
    <w:p w:rsidR="008A0C0B" w:rsidRPr="008A0C0B" w:rsidRDefault="008A0C0B" w:rsidP="008A0C0B">
      <w:pPr>
        <w:numPr>
          <w:ilvl w:val="0"/>
          <w:numId w:val="2"/>
        </w:numPr>
        <w:rPr>
          <w:rFonts w:ascii="Gill Sans MT" w:hAnsi="Gill Sans MT"/>
        </w:rPr>
      </w:pPr>
      <w:r w:rsidRPr="008A0C0B">
        <w:rPr>
          <w:rFonts w:ascii="Gill Sans MT" w:hAnsi="Gill Sans MT"/>
        </w:rPr>
        <w:t>Show your working so it is clear how you obtained your answers.</w:t>
      </w:r>
    </w:p>
    <w:p w:rsidR="008A0C0B" w:rsidRPr="008A0C0B" w:rsidRDefault="008A0C0B" w:rsidP="008A0C0B">
      <w:pPr>
        <w:numPr>
          <w:ilvl w:val="0"/>
          <w:numId w:val="2"/>
        </w:numPr>
        <w:rPr>
          <w:rFonts w:ascii="Gill Sans MT" w:hAnsi="Gill Sans MT"/>
        </w:rPr>
      </w:pPr>
      <w:r w:rsidRPr="008A0C0B">
        <w:rPr>
          <w:rFonts w:ascii="Gill Sans MT" w:hAnsi="Gill Sans MT"/>
        </w:rPr>
        <w:t>Try to answer every question.</w:t>
      </w:r>
    </w:p>
    <w:p w:rsidR="003F3376" w:rsidRDefault="008A0C0B" w:rsidP="00B24A49">
      <w:pPr>
        <w:numPr>
          <w:ilvl w:val="0"/>
          <w:numId w:val="2"/>
        </w:numPr>
        <w:spacing w:after="1440"/>
        <w:ind w:left="1060" w:hanging="703"/>
        <w:rPr>
          <w:rFonts w:ascii="Gill Sans MT" w:hAnsi="Gill Sans MT"/>
        </w:rPr>
      </w:pPr>
      <w:r w:rsidRPr="008A0C0B">
        <w:rPr>
          <w:rFonts w:ascii="Gill Sans MT" w:hAnsi="Gill Sans MT"/>
        </w:rPr>
        <w:t>Check</w:t>
      </w:r>
      <w:r w:rsidR="00D418A8">
        <w:rPr>
          <w:rFonts w:ascii="Gill Sans MT" w:hAnsi="Gill Sans MT"/>
        </w:rPr>
        <w:t xml:space="preserve"> your spelling, punctuation and grammar</w:t>
      </w:r>
    </w:p>
    <w:p w:rsidR="00912BC2" w:rsidRDefault="00912BC2" w:rsidP="00912BC2">
      <w:pPr>
        <w:ind w:left="360"/>
        <w:rPr>
          <w:rFonts w:ascii="Gill Sans MT" w:hAnsi="Gill Sans MT"/>
          <w:b/>
          <w:sz w:val="28"/>
          <w:szCs w:val="28"/>
        </w:rPr>
      </w:pPr>
      <w:r w:rsidRPr="009754A5">
        <w:rPr>
          <w:rFonts w:ascii="Gill Sans MT" w:hAnsi="Gill Sans MT"/>
          <w:b/>
          <w:sz w:val="28"/>
          <w:szCs w:val="28"/>
        </w:rPr>
        <w:t>Candidate Name</w:t>
      </w:r>
      <w:r>
        <w:rPr>
          <w:rFonts w:ascii="Gill Sans MT" w:hAnsi="Gill Sans MT"/>
          <w:b/>
          <w:sz w:val="28"/>
          <w:szCs w:val="28"/>
        </w:rPr>
        <w:t xml:space="preserve"> _____________________________________________________</w:t>
      </w:r>
    </w:p>
    <w:p w:rsidR="00912BC2" w:rsidRDefault="00912BC2" w:rsidP="00912BC2">
      <w:pPr>
        <w:ind w:left="360"/>
        <w:rPr>
          <w:rFonts w:ascii="Gill Sans MT" w:hAnsi="Gill Sans MT"/>
          <w:b/>
          <w:sz w:val="28"/>
          <w:szCs w:val="28"/>
        </w:rPr>
      </w:pPr>
    </w:p>
    <w:p w:rsidR="00817914" w:rsidRDefault="00912BC2" w:rsidP="00B24A49">
      <w:pPr>
        <w:ind w:left="360"/>
        <w:rPr>
          <w:rFonts w:ascii="Gill Sans MT" w:hAnsi="Gill Sans MT"/>
          <w:b/>
          <w:sz w:val="28"/>
          <w:szCs w:val="28"/>
        </w:rPr>
      </w:pPr>
      <w:r w:rsidRPr="009754A5">
        <w:rPr>
          <w:rFonts w:ascii="Gill Sans MT" w:hAnsi="Gill Sans MT"/>
          <w:b/>
          <w:sz w:val="28"/>
          <w:szCs w:val="28"/>
        </w:rPr>
        <w:t xml:space="preserve">Candidate </w:t>
      </w:r>
      <w:r w:rsidR="00CF4234">
        <w:rPr>
          <w:rFonts w:ascii="Gill Sans MT" w:hAnsi="Gill Sans MT"/>
          <w:b/>
          <w:sz w:val="28"/>
          <w:szCs w:val="28"/>
        </w:rPr>
        <w:t>Teacher</w:t>
      </w:r>
      <w:r>
        <w:rPr>
          <w:rFonts w:ascii="Gill Sans MT" w:hAnsi="Gill Sans MT"/>
          <w:b/>
          <w:color w:val="18244B"/>
          <w:sz w:val="26"/>
          <w:szCs w:val="26"/>
        </w:rPr>
        <w:t xml:space="preserve"> </w:t>
      </w:r>
      <w:r>
        <w:rPr>
          <w:rFonts w:ascii="Gill Sans MT" w:hAnsi="Gill Sans MT"/>
          <w:b/>
          <w:sz w:val="28"/>
          <w:szCs w:val="28"/>
        </w:rPr>
        <w:t>_____________________________________________</w:t>
      </w:r>
    </w:p>
    <w:p w:rsidR="0024405F" w:rsidRDefault="00817914" w:rsidP="0024405F">
      <w:pPr>
        <w:suppressLineNumbers/>
        <w:rPr>
          <w:rFonts w:ascii="Gill Sans MT" w:hAnsi="Gill Sans MT" w:cs="Times New Roman"/>
          <w:b/>
          <w:sz w:val="28"/>
          <w:szCs w:val="28"/>
        </w:rPr>
      </w:pPr>
      <w:r>
        <w:rPr>
          <w:rFonts w:ascii="Gill Sans MT" w:hAnsi="Gill Sans MT"/>
          <w:b/>
          <w:sz w:val="28"/>
          <w:szCs w:val="28"/>
        </w:rPr>
        <w:br w:type="page"/>
      </w:r>
      <w:r w:rsidR="0024405F">
        <w:rPr>
          <w:rFonts w:ascii="Gill Sans MT" w:hAnsi="Gill Sans MT" w:cs="Times New Roman"/>
          <w:b/>
          <w:sz w:val="28"/>
          <w:szCs w:val="28"/>
        </w:rPr>
        <w:lastRenderedPageBreak/>
        <w:t>SECTION A</w:t>
      </w:r>
      <w:r w:rsidR="005F36CC">
        <w:rPr>
          <w:rFonts w:ascii="Gill Sans MT" w:hAnsi="Gill Sans MT" w:cs="Times New Roman"/>
          <w:b/>
          <w:sz w:val="28"/>
          <w:szCs w:val="28"/>
        </w:rPr>
        <w:t>: Allow 1 hr 30 minutes for this section</w:t>
      </w:r>
      <w:r w:rsidR="00D418A8">
        <w:rPr>
          <w:rFonts w:ascii="Gill Sans MT" w:hAnsi="Gill Sans MT" w:cs="Times New Roman"/>
          <w:b/>
          <w:sz w:val="28"/>
          <w:szCs w:val="28"/>
        </w:rPr>
        <w:t xml:space="preserve"> (including 15 minutes reading time).</w:t>
      </w:r>
    </w:p>
    <w:p w:rsidR="00235952" w:rsidRDefault="00235952" w:rsidP="0024405F">
      <w:pPr>
        <w:suppressLineNumbers/>
        <w:rPr>
          <w:rFonts w:ascii="Gill Sans MT" w:hAnsi="Gill Sans MT" w:cs="Times New Roman"/>
          <w:b/>
          <w:sz w:val="28"/>
          <w:szCs w:val="28"/>
        </w:rPr>
      </w:pPr>
    </w:p>
    <w:p w:rsidR="00235952" w:rsidRDefault="00CF4234" w:rsidP="0024405F">
      <w:pPr>
        <w:suppressLineNumbers/>
        <w:rPr>
          <w:rFonts w:ascii="Gill Sans MT" w:hAnsi="Gill Sans MT" w:cs="Times New Roman"/>
          <w:b/>
          <w:sz w:val="28"/>
          <w:szCs w:val="28"/>
        </w:rPr>
      </w:pPr>
      <w:r>
        <w:rPr>
          <w:rFonts w:ascii="Gill Sans MT" w:hAnsi="Gill Sans MT" w:cs="Times New Roman"/>
          <w:b/>
          <w:sz w:val="28"/>
          <w:szCs w:val="28"/>
        </w:rPr>
        <w:t>Read the passages carefully and then answer the questions which follow.</w:t>
      </w: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D418A8">
      <w:pPr>
        <w:suppressLineNumbers/>
        <w:rPr>
          <w:rFonts w:ascii="Gill Sans MT" w:hAnsi="Gill Sans MT" w:cs="Times New Roman"/>
          <w:b/>
          <w:sz w:val="28"/>
          <w:szCs w:val="28"/>
        </w:rPr>
      </w:pPr>
      <w:r>
        <w:rPr>
          <w:rFonts w:ascii="Gill Sans MT" w:hAnsi="Gill Sans MT" w:cs="Times New Roman"/>
          <w:b/>
          <w:sz w:val="28"/>
          <w:szCs w:val="28"/>
        </w:rPr>
        <w:t>Passage 1</w:t>
      </w:r>
    </w:p>
    <w:p w:rsidR="00D418A8" w:rsidRDefault="00D418A8" w:rsidP="00D418A8">
      <w:pPr>
        <w:suppressLineNumbers/>
        <w:rPr>
          <w:rFonts w:ascii="Gill Sans MT" w:hAnsi="Gill Sans MT" w:cs="Times New Roman"/>
          <w:b/>
          <w:sz w:val="28"/>
          <w:szCs w:val="28"/>
        </w:rPr>
      </w:pPr>
    </w:p>
    <w:p w:rsidR="00D418A8" w:rsidRPr="0034357C" w:rsidRDefault="00D418A8" w:rsidP="00D418A8">
      <w:pPr>
        <w:shd w:val="clear" w:color="auto" w:fill="FFFFFF"/>
        <w:spacing w:line="278" w:lineRule="atLeast"/>
        <w:outlineLvl w:val="0"/>
        <w:rPr>
          <w:rFonts w:ascii="Georgia" w:eastAsia="Times New Roman" w:hAnsi="Georgia" w:cs="Times New Roman"/>
          <w:color w:val="1E1E1E"/>
          <w:kern w:val="36"/>
          <w:sz w:val="36"/>
          <w:szCs w:val="36"/>
          <w:lang w:eastAsia="en-GB"/>
        </w:rPr>
      </w:pPr>
      <w:r w:rsidRPr="0034357C">
        <w:rPr>
          <w:rFonts w:ascii="Georgia" w:eastAsia="Times New Roman" w:hAnsi="Georgia" w:cs="Times New Roman"/>
          <w:color w:val="1E1E1E"/>
          <w:kern w:val="36"/>
          <w:sz w:val="36"/>
          <w:szCs w:val="36"/>
          <w:lang w:eastAsia="en-GB"/>
        </w:rPr>
        <w:t>Learning to read at 34 Kenny Logan's best win</w:t>
      </w:r>
    </w:p>
    <w:p w:rsidR="00D418A8" w:rsidRPr="0034357C" w:rsidRDefault="00D418A8" w:rsidP="00D418A8">
      <w:pPr>
        <w:shd w:val="clear" w:color="auto" w:fill="FFFFFF"/>
        <w:spacing w:after="150"/>
        <w:rPr>
          <w:rFonts w:ascii="Arial" w:eastAsia="Times New Roman" w:hAnsi="Arial"/>
          <w:color w:val="282828"/>
          <w:sz w:val="15"/>
          <w:szCs w:val="15"/>
          <w:lang w:eastAsia="en-GB"/>
        </w:rPr>
      </w:pPr>
      <w:r w:rsidRPr="0034357C">
        <w:rPr>
          <w:rFonts w:ascii="Arial" w:eastAsia="Times New Roman" w:hAnsi="Arial"/>
          <w:color w:val="666666"/>
          <w:sz w:val="21"/>
          <w:szCs w:val="21"/>
          <w:lang w:eastAsia="en-GB"/>
        </w:rPr>
        <w:t>Success: Kenny Logan finally learnt to read at the age of 34</w:t>
      </w:r>
      <w:r w:rsidRPr="0034357C">
        <w:rPr>
          <w:rFonts w:ascii="Arial" w:eastAsia="Times New Roman" w:hAnsi="Arial"/>
          <w:color w:val="282828"/>
          <w:sz w:val="15"/>
          <w:szCs w:val="15"/>
          <w:lang w:eastAsia="en-GB"/>
        </w:rPr>
        <w:t> </w:t>
      </w:r>
    </w:p>
    <w:p w:rsidR="00D418A8" w:rsidRPr="0034357C" w:rsidRDefault="00D418A8" w:rsidP="00D418A8">
      <w:pPr>
        <w:shd w:val="clear" w:color="auto" w:fill="FFFFFF"/>
        <w:spacing w:line="355" w:lineRule="atLeast"/>
        <w:rPr>
          <w:rFonts w:ascii="Georgia" w:eastAsia="Times New Roman" w:hAnsi="Georgia" w:cs="Times New Roman"/>
          <w:color w:val="333333"/>
          <w:lang w:eastAsia="en-GB"/>
        </w:rPr>
      </w:pPr>
      <w:r w:rsidRPr="0034357C">
        <w:rPr>
          <w:rFonts w:ascii="Georgia" w:eastAsia="Times New Roman" w:hAnsi="Georgia" w:cs="Times New Roman"/>
          <w:color w:val="333333"/>
          <w:lang w:eastAsia="en-GB"/>
        </w:rPr>
        <w:t>By Sue Mott</w:t>
      </w:r>
    </w:p>
    <w:p w:rsidR="00D418A8" w:rsidRPr="0034357C" w:rsidRDefault="00D418A8" w:rsidP="00D418A8">
      <w:pPr>
        <w:shd w:val="clear" w:color="auto" w:fill="FFFFFF"/>
        <w:spacing w:after="75" w:line="355" w:lineRule="atLeast"/>
        <w:rPr>
          <w:rFonts w:ascii="Arial" w:eastAsia="Times New Roman" w:hAnsi="Arial"/>
          <w:color w:val="3F3F3F"/>
          <w:sz w:val="18"/>
          <w:szCs w:val="18"/>
          <w:lang w:eastAsia="en-GB"/>
        </w:rPr>
      </w:pPr>
      <w:r w:rsidRPr="0034357C">
        <w:rPr>
          <w:rFonts w:ascii="Arial" w:eastAsia="Times New Roman" w:hAnsi="Arial"/>
          <w:color w:val="3F3F3F"/>
          <w:sz w:val="18"/>
          <w:szCs w:val="18"/>
          <w:lang w:eastAsia="en-GB"/>
        </w:rPr>
        <w:t>12:01AM GMT 09 Feb 2008</w:t>
      </w:r>
    </w:p>
    <w:p w:rsidR="00391B72" w:rsidRDefault="00D418A8" w:rsidP="00D418A8">
      <w:pPr>
        <w:shd w:val="clear" w:color="auto" w:fill="FFFFFF"/>
        <w:spacing w:line="355" w:lineRule="atLeast"/>
        <w:rPr>
          <w:rFonts w:ascii="Arial" w:eastAsia="Times New Roman" w:hAnsi="Arial"/>
          <w:b/>
          <w:color w:val="282828"/>
          <w:sz w:val="21"/>
          <w:szCs w:val="21"/>
          <w:lang w:eastAsia="en-GB"/>
        </w:rPr>
      </w:pPr>
      <w:r w:rsidRPr="0034357C">
        <w:rPr>
          <w:rFonts w:ascii="Arial" w:eastAsia="Times New Roman" w:hAnsi="Arial"/>
          <w:b/>
          <w:color w:val="282828"/>
          <w:sz w:val="21"/>
          <w:szCs w:val="21"/>
          <w:lang w:eastAsia="en-GB"/>
        </w:rPr>
        <w:t xml:space="preserve">Kenny Logan is the best and </w:t>
      </w:r>
      <w:r>
        <w:rPr>
          <w:rFonts w:ascii="Arial" w:eastAsia="Times New Roman" w:hAnsi="Arial"/>
          <w:b/>
          <w:color w:val="282828"/>
          <w:sz w:val="21"/>
          <w:szCs w:val="21"/>
          <w:lang w:eastAsia="en-GB"/>
        </w:rPr>
        <w:t>worst story teller in the world</w:t>
      </w:r>
    </w:p>
    <w:p w:rsidR="00391B72" w:rsidRDefault="00391B72" w:rsidP="00D418A8">
      <w:pPr>
        <w:shd w:val="clear" w:color="auto" w:fill="FFFFFF"/>
        <w:spacing w:line="355" w:lineRule="atLeast"/>
        <w:rPr>
          <w:rFonts w:ascii="Arial" w:eastAsia="Times New Roman" w:hAnsi="Arial"/>
          <w:b/>
          <w:color w:val="282828"/>
          <w:sz w:val="21"/>
          <w:szCs w:val="21"/>
          <w:lang w:eastAsia="en-GB"/>
        </w:rPr>
      </w:pPr>
    </w:p>
    <w:p w:rsidR="00126839" w:rsidRDefault="00126839" w:rsidP="00D418A8">
      <w:pPr>
        <w:shd w:val="clear" w:color="auto" w:fill="FFFFFF"/>
        <w:spacing w:line="355" w:lineRule="atLeast"/>
        <w:rPr>
          <w:rFonts w:ascii="Arial" w:eastAsia="Times New Roman" w:hAnsi="Arial"/>
          <w:color w:val="282828"/>
          <w:sz w:val="21"/>
          <w:szCs w:val="21"/>
          <w:lang w:eastAsia="en-GB"/>
        </w:rPr>
        <w:sectPr w:rsidR="00126839" w:rsidSect="00EB569F">
          <w:headerReference w:type="first" r:id="rId8"/>
          <w:pgSz w:w="11906" w:h="16838" w:code="9"/>
          <w:pgMar w:top="720" w:right="720" w:bottom="720" w:left="720" w:header="720" w:footer="720" w:gutter="0"/>
          <w:cols w:space="720"/>
          <w:vAlign w:val="bottom"/>
          <w:titlePg/>
          <w:docGrid w:linePitch="360"/>
        </w:sectPr>
      </w:pPr>
    </w:p>
    <w:p w:rsidR="00CF4234" w:rsidRDefault="00CF4234" w:rsidP="00D418A8">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lastRenderedPageBreak/>
        <w:t>The anecdotes rush at you like a burn in full spate down a Scottish mountainside and in no particular order either. One minute young Kenny is eight-years-old being sent out of his primary school class room for insubordination, the next he is hiding in the toilets during a team meeting at Wasps and the next he is full grown, in furious tears at the discovery of a secret he held for 27 years.</w:t>
      </w:r>
    </w:p>
    <w:p w:rsidR="00391B72" w:rsidRPr="0034357C" w:rsidRDefault="00391B72" w:rsidP="00CF4234">
      <w:pPr>
        <w:shd w:val="clear" w:color="auto" w:fill="FFFFFF"/>
        <w:spacing w:line="355" w:lineRule="atLeast"/>
        <w:rPr>
          <w:rFonts w:ascii="Arial" w:eastAsia="Times New Roman" w:hAnsi="Arial"/>
          <w:color w:val="282828"/>
          <w:sz w:val="21"/>
          <w:szCs w:val="21"/>
          <w:lang w:eastAsia="en-GB"/>
        </w:rPr>
      </w:pP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Pr>
          <w:rFonts w:ascii="Arial" w:eastAsia="Times New Roman" w:hAnsi="Arial"/>
          <w:color w:val="282828"/>
          <w:sz w:val="21"/>
          <w:szCs w:val="21"/>
          <w:lang w:eastAsia="en-GB"/>
        </w:rPr>
        <w:t xml:space="preserve">In </w:t>
      </w:r>
      <w:r w:rsidRPr="0034357C">
        <w:rPr>
          <w:rFonts w:ascii="Arial" w:eastAsia="Times New Roman" w:hAnsi="Arial"/>
          <w:color w:val="282828"/>
          <w:sz w:val="21"/>
          <w:szCs w:val="21"/>
          <w:lang w:eastAsia="en-GB"/>
        </w:rPr>
        <w:t>thrall to his passionate, sincere and comi-tragical delivery, you keep up as best you can while the action switches with the pace and relentlessness of a marauding All Black. "Kenny, where the hell are we now!" you yearn to ask, but there's no stopping him. All you can do is hold on tight to the swishing thread of the tale and trust that eventually he will get you to the required destination.</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"When I was six-years-old my life was normal really. At eight, I seemed a bit slower than normal so my Mum and Dad moved my school. I was off a lot with stomach aches, seeing specialists, dieticians. I had this nervous horrible feeling in my gut. When I was told I didn't have to go to school that day, it disappeared. I didn't realise that what was scaring me was going to school. It happened a lot.</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"Gabby, my wife, was the one who made me face up to it. I would literally cry at 27 and tell her to "F*** off" and leave me alone. She would say: "Why? What's wrong with you" because she couldn't understand how someone who confronted so many things like playing international rugby, moving to England, playing for one of the best teams in Europe, was scared of confronting this.</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"I was scared about how I was going to pay bills, fill forms in. I used to stuff them in an envelope, copy my Mum's address down and post them off to her. Mum would fill them in and they'd come back to me.</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I was nearly 30 and I couldn't read or write at all."</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"I remember once I punched myself in the eye so hard I gave myself a black eye. I was so frustrated that I couldn't make the letters link up in my head. My eye tracking was woeful. My brain was trying to process a jumble. I cried a lot. But in secret. I bottled up so much of my life. As I got older, the little boy with the knot in his stomach never left me. Every time I felt vulnerable, that is who came out. I couldn't tell anyone. I couldn't face it.</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 xml:space="preserve">"There was a remedial teacher who tried to help me when I was 17. She said she thought I might have something called 'Dyslexia' and I said: "Ok, brilliant! Antibiotics, ten days? How long will it take to cure me?" I </w:t>
      </w:r>
      <w:r w:rsidRPr="0034357C">
        <w:rPr>
          <w:rFonts w:ascii="Arial" w:eastAsia="Times New Roman" w:hAnsi="Arial"/>
          <w:color w:val="282828"/>
          <w:sz w:val="21"/>
          <w:szCs w:val="21"/>
          <w:lang w:eastAsia="en-GB"/>
        </w:rPr>
        <w:lastRenderedPageBreak/>
        <w:t>read a book about Lassie for eight-nine year olds and it took me about a year. I was exhausted just trying to do a page."</w:t>
      </w:r>
      <w:r>
        <w:rPr>
          <w:rFonts w:ascii="Arial" w:eastAsia="Times New Roman" w:hAnsi="Arial"/>
          <w:color w:val="282828"/>
          <w:sz w:val="21"/>
          <w:szCs w:val="21"/>
          <w:lang w:eastAsia="en-GB"/>
        </w:rPr>
        <w:t xml:space="preserve">   …</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All that stuff about phonics, it doesn't work. I tried it for years. You imagine a bucket with a hole in it, that was my brain. The words just didn't say in. It was like having a Ferrari brain with a mini clutch, they didn't work together.</w:t>
      </w:r>
    </w:p>
    <w:p w:rsidR="00CF4234"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"One time in high school I said to the teacher: 'Look, if you read it out to me, I think I can get the answers'. She said: "Oh do you now?' So she got me out in front of the class and I got nine out of ten because it was spoken not written. I said: 'See I told you I could do it!' because I was so excited. She said: 'Don't you talk to me like that. Out!' and I was put out of the classroom.</w:t>
      </w:r>
    </w:p>
    <w:p w:rsidR="00D418A8" w:rsidRDefault="00D418A8" w:rsidP="00CF4234">
      <w:pPr>
        <w:shd w:val="clear" w:color="auto" w:fill="FFFFFF"/>
        <w:spacing w:line="355" w:lineRule="atLeast"/>
        <w:rPr>
          <w:rFonts w:ascii="Arial" w:eastAsia="Times New Roman" w:hAnsi="Arial"/>
          <w:color w:val="282828"/>
          <w:sz w:val="21"/>
          <w:szCs w:val="21"/>
          <w:lang w:eastAsia="en-GB"/>
        </w:rPr>
      </w:pPr>
    </w:p>
    <w:p w:rsidR="00D418A8" w:rsidRPr="0034357C" w:rsidRDefault="00D418A8" w:rsidP="00CF4234">
      <w:pPr>
        <w:shd w:val="clear" w:color="auto" w:fill="FFFFFF"/>
        <w:spacing w:line="355" w:lineRule="atLeast"/>
        <w:rPr>
          <w:rFonts w:ascii="Arial" w:eastAsia="Times New Roman" w:hAnsi="Arial"/>
          <w:color w:val="282828"/>
          <w:sz w:val="21"/>
          <w:szCs w:val="21"/>
          <w:lang w:eastAsia="en-GB"/>
        </w:rPr>
      </w:pP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"I remember sitting my exams. I don't know why. We had to write our class name on the top of the paper, I couldn't even do that. I stood up after 10 minutes and said to the teacher: 'I'm going home.' She said: 'Why?' I said: 'Because I can't read and I can't write. What's the point. I'll just waste an hour of my time" and I went home and worked with my Dad on the farm."</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Ten years later, his future wife, Gabby, the television journalist, gave him one of her columns to read. He looked at it with a suitable pretence at study, blew out his cheeks and said casually: "That's pretty good".</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"You're a quick reader," she said.</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"Damn," Logan said under his breath, followed by, "Yeah, I know. D'you want a cup of tea."</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"No</w:t>
      </w:r>
      <w:r>
        <w:rPr>
          <w:rFonts w:ascii="Arial" w:eastAsia="Times New Roman" w:hAnsi="Arial"/>
          <w:color w:val="282828"/>
          <w:sz w:val="21"/>
          <w:szCs w:val="21"/>
          <w:lang w:eastAsia="en-GB"/>
        </w:rPr>
        <w:t xml:space="preserve">," she pursued, "you are a </w:t>
      </w:r>
      <w:r w:rsidRPr="00D30B55">
        <w:rPr>
          <w:rFonts w:ascii="Arial" w:eastAsia="Times New Roman" w:hAnsi="Arial"/>
          <w:i/>
          <w:color w:val="282828"/>
          <w:sz w:val="21"/>
          <w:szCs w:val="21"/>
          <w:lang w:eastAsia="en-GB"/>
        </w:rPr>
        <w:t xml:space="preserve">really </w:t>
      </w:r>
      <w:r w:rsidRPr="0034357C">
        <w:rPr>
          <w:rFonts w:ascii="Arial" w:eastAsia="Times New Roman" w:hAnsi="Arial"/>
          <w:color w:val="282828"/>
          <w:sz w:val="21"/>
          <w:szCs w:val="21"/>
          <w:lang w:eastAsia="en-GB"/>
        </w:rPr>
        <w:t>quick reader."</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He immediately reverted to panic mode. He sat motionless with his head in his hands and blurted the truth: "I can't read."</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"This is how bad it was. I thought she'd finish with me. That's how vulnerable I felt. I thought, she's so sexy, so clever and so bright. She's got an amazing job. She'll probably say: 'Oh my god, you're as thick as pig shit'. She made me talk about it and then, typical, she wanted to address it straight away. I said: 'No way, am I going back to school.' Then I got really upset. It was always the same.</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She would bring it up when we were relaxed or on holiday and I'd get upset and storm out of the room like a kid.</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"Finally she made me watch a report by Trevor MacDonald on dyslexia on television, and I sat there with my arms folded expecting the usual stuff about phonics but it was completely different. It was about part of your brain not being activated properly and I thought about the time I'd punched myself in the head because that was exactly how it felt to me.</w:t>
      </w:r>
      <w:r>
        <w:rPr>
          <w:rFonts w:ascii="Arial" w:eastAsia="Times New Roman" w:hAnsi="Arial"/>
          <w:color w:val="282828"/>
          <w:sz w:val="21"/>
          <w:szCs w:val="21"/>
          <w:lang w:eastAsia="en-GB"/>
        </w:rPr>
        <w:t xml:space="preserve">  …</w:t>
      </w:r>
    </w:p>
    <w:p w:rsidR="00CF4234"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 xml:space="preserve">His passionate delight in the advances he made were sufficient to get him involved in a special sporting wing of the Dore Programme which now takes more than just rugby players though its learning process. Truthfully, this is partly a commercial venture to him and there is no absolute scientific proof as to the Programme's effectiveness. But you can see why Logan is a disciple. </w:t>
      </w:r>
    </w:p>
    <w:p w:rsidR="00CF4234" w:rsidRDefault="00CF4234" w:rsidP="00CF4234">
      <w:pPr>
        <w:shd w:val="clear" w:color="auto" w:fill="FFFFFF"/>
        <w:spacing w:line="355" w:lineRule="atLeast"/>
        <w:rPr>
          <w:rFonts w:ascii="Arial" w:eastAsia="Times New Roman" w:hAnsi="Arial"/>
          <w:color w:val="282828"/>
          <w:sz w:val="21"/>
          <w:szCs w:val="21"/>
          <w:lang w:eastAsia="en-GB"/>
        </w:rPr>
      </w:pPr>
    </w:p>
    <w:p w:rsidR="00126839" w:rsidRDefault="00CF4234" w:rsidP="00CF4234">
      <w:pPr>
        <w:shd w:val="clear" w:color="auto" w:fill="FFFFFF"/>
        <w:spacing w:line="355" w:lineRule="atLeast"/>
        <w:rPr>
          <w:rFonts w:ascii="Arial" w:eastAsia="Times New Roman" w:hAnsi="Arial"/>
          <w:color w:val="282828"/>
          <w:sz w:val="21"/>
          <w:szCs w:val="21"/>
          <w:lang w:eastAsia="en-GB"/>
        </w:rPr>
        <w:sectPr w:rsidR="00126839" w:rsidSect="00126839">
          <w:type w:val="continuous"/>
          <w:pgSz w:w="11906" w:h="16838" w:code="9"/>
          <w:pgMar w:top="720" w:right="720" w:bottom="720" w:left="720" w:header="720" w:footer="720" w:gutter="0"/>
          <w:lnNumType w:countBy="10" w:restart="continuous"/>
          <w:cols w:space="720"/>
          <w:vAlign w:val="bottom"/>
          <w:titlePg/>
          <w:docGrid w:linePitch="360"/>
        </w:sectPr>
      </w:pPr>
      <w:r w:rsidRPr="0034357C">
        <w:rPr>
          <w:rFonts w:ascii="Arial" w:eastAsia="Times New Roman" w:hAnsi="Arial"/>
          <w:color w:val="282828"/>
          <w:sz w:val="21"/>
          <w:szCs w:val="21"/>
          <w:lang w:eastAsia="en-GB"/>
        </w:rPr>
        <w:t>"I learned my vowels at 34!" he said triumphantly</w:t>
      </w:r>
    </w:p>
    <w:p w:rsidR="00CF4234" w:rsidRPr="0034357C" w:rsidRDefault="00CF4234" w:rsidP="00CF4234">
      <w:pPr>
        <w:shd w:val="clear" w:color="auto" w:fill="FFFFFF"/>
        <w:spacing w:line="355" w:lineRule="atLeast"/>
        <w:rPr>
          <w:rFonts w:ascii="Arial" w:eastAsia="Times New Roman" w:hAnsi="Arial"/>
          <w:color w:val="282828"/>
          <w:sz w:val="21"/>
          <w:szCs w:val="21"/>
          <w:lang w:eastAsia="en-GB"/>
        </w:rPr>
      </w:pPr>
      <w:r w:rsidRPr="0034357C">
        <w:rPr>
          <w:rFonts w:ascii="Arial" w:eastAsia="Times New Roman" w:hAnsi="Arial"/>
          <w:color w:val="282828"/>
          <w:sz w:val="21"/>
          <w:szCs w:val="21"/>
          <w:lang w:eastAsia="en-GB"/>
        </w:rPr>
        <w:t>.</w:t>
      </w:r>
    </w:p>
    <w:p w:rsidR="00CF4234" w:rsidRDefault="00CF4234" w:rsidP="0024405F">
      <w:pPr>
        <w:suppressLineNumbers/>
        <w:rPr>
          <w:rFonts w:ascii="Gill Sans MT" w:hAnsi="Gill Sans MT" w:cs="Times New Roman"/>
          <w:b/>
          <w:sz w:val="28"/>
          <w:szCs w:val="28"/>
        </w:rPr>
      </w:pPr>
    </w:p>
    <w:p w:rsidR="00235952" w:rsidRDefault="00CF4234" w:rsidP="0024405F">
      <w:pPr>
        <w:suppressLineNumbers/>
        <w:rPr>
          <w:rFonts w:ascii="Gill Sans MT" w:hAnsi="Gill Sans MT" w:cs="Times New Roman"/>
          <w:b/>
          <w:sz w:val="28"/>
          <w:szCs w:val="28"/>
        </w:rPr>
      </w:pPr>
      <w:r>
        <w:rPr>
          <w:rFonts w:ascii="Gill Sans MT" w:hAnsi="Gill Sans MT" w:cs="Times New Roman"/>
          <w:b/>
          <w:sz w:val="28"/>
          <w:szCs w:val="28"/>
        </w:rPr>
        <w:t>Passage 2:</w:t>
      </w:r>
    </w:p>
    <w:p w:rsidR="00235952" w:rsidRDefault="00235952" w:rsidP="0024405F">
      <w:pPr>
        <w:suppressLineNumbers/>
        <w:rPr>
          <w:rFonts w:ascii="Gill Sans MT" w:hAnsi="Gill Sans MT" w:cs="Times New Roman"/>
          <w:b/>
          <w:sz w:val="28"/>
          <w:szCs w:val="28"/>
        </w:rPr>
      </w:pPr>
    </w:p>
    <w:p w:rsidR="00235952" w:rsidRDefault="00235952" w:rsidP="0024405F">
      <w:pPr>
        <w:suppressLineNumbers/>
        <w:rPr>
          <w:rFonts w:ascii="Gill Sans MT" w:hAnsi="Gill Sans MT" w:cs="Times New Roman"/>
          <w:b/>
          <w:sz w:val="28"/>
          <w:szCs w:val="28"/>
        </w:rPr>
      </w:pPr>
    </w:p>
    <w:p w:rsidR="00CF4234" w:rsidRDefault="00CF4234" w:rsidP="00CF4234">
      <w:pPr>
        <w:widowControl/>
        <w:suppressAutoHyphens w:val="0"/>
        <w:autoSpaceDE w:val="0"/>
        <w:autoSpaceDN w:val="0"/>
        <w:adjustRightInd w:val="0"/>
        <w:rPr>
          <w:rFonts w:ascii="Verdana" w:eastAsia="Times New Roman" w:hAnsi="Verdana" w:cs="Verdana"/>
          <w:b/>
          <w:bCs/>
          <w:kern w:val="0"/>
          <w:sz w:val="20"/>
          <w:szCs w:val="20"/>
          <w:lang w:eastAsia="en-GB" w:bidi="ar-SA"/>
        </w:rPr>
      </w:pPr>
      <w:r>
        <w:rPr>
          <w:rFonts w:ascii="Verdana" w:eastAsia="Times New Roman" w:hAnsi="Verdana" w:cs="Verdana"/>
          <w:b/>
          <w:bCs/>
          <w:i/>
          <w:iCs/>
          <w:kern w:val="0"/>
          <w:sz w:val="20"/>
          <w:szCs w:val="20"/>
          <w:lang w:eastAsia="en-GB" w:bidi="ar-SA"/>
        </w:rPr>
        <w:t>Young and dyslexic? You’ve got it going on</w:t>
      </w:r>
      <w:r>
        <w:rPr>
          <w:rFonts w:ascii="Verdana" w:eastAsia="Times New Roman" w:hAnsi="Verdana" w:cs="Verdana"/>
          <w:b/>
          <w:bCs/>
          <w:kern w:val="0"/>
          <w:sz w:val="20"/>
          <w:szCs w:val="20"/>
          <w:lang w:eastAsia="en-GB" w:bidi="ar-SA"/>
        </w:rPr>
        <w:t>, Benjamin Zephaniah</w:t>
      </w:r>
    </w:p>
    <w:p w:rsidR="00CF4234" w:rsidRDefault="00CF4234" w:rsidP="00CF4234">
      <w:pPr>
        <w:widowControl/>
        <w:suppressAutoHyphens w:val="0"/>
        <w:autoSpaceDE w:val="0"/>
        <w:autoSpaceDN w:val="0"/>
        <w:adjustRightInd w:val="0"/>
        <w:rPr>
          <w:rFonts w:ascii="Verdana" w:eastAsia="Times New Roman" w:hAnsi="Verdana" w:cs="Verdana"/>
          <w:b/>
          <w:bCs/>
          <w:kern w:val="0"/>
          <w:sz w:val="20"/>
          <w:szCs w:val="20"/>
          <w:lang w:eastAsia="en-GB" w:bidi="ar-SA"/>
        </w:rPr>
      </w:pPr>
      <w:r>
        <w:rPr>
          <w:rFonts w:ascii="Verdana" w:eastAsia="Times New Roman" w:hAnsi="Verdana" w:cs="Verdana"/>
          <w:b/>
          <w:bCs/>
          <w:kern w:val="0"/>
          <w:sz w:val="20"/>
          <w:szCs w:val="20"/>
          <w:lang w:eastAsia="en-GB" w:bidi="ar-SA"/>
        </w:rPr>
        <w:t xml:space="preserve">This article was published in </w:t>
      </w:r>
      <w:r>
        <w:rPr>
          <w:rFonts w:ascii="Verdana" w:eastAsia="Times New Roman" w:hAnsi="Verdana" w:cs="Verdana"/>
          <w:b/>
          <w:bCs/>
          <w:i/>
          <w:iCs/>
          <w:kern w:val="0"/>
          <w:sz w:val="20"/>
          <w:szCs w:val="20"/>
          <w:lang w:eastAsia="en-GB" w:bidi="ar-SA"/>
        </w:rPr>
        <w:t xml:space="preserve">The Guardian </w:t>
      </w:r>
      <w:r>
        <w:rPr>
          <w:rFonts w:ascii="Verdana" w:eastAsia="Times New Roman" w:hAnsi="Verdana" w:cs="Verdana"/>
          <w:b/>
          <w:bCs/>
          <w:kern w:val="0"/>
          <w:sz w:val="20"/>
          <w:szCs w:val="20"/>
          <w:lang w:eastAsia="en-GB" w:bidi="ar-SA"/>
        </w:rPr>
        <w:t>online, Friday 2 October 2015, and is</w:t>
      </w:r>
    </w:p>
    <w:p w:rsidR="00CF4234" w:rsidRDefault="00D418A8" w:rsidP="00CF4234">
      <w:pPr>
        <w:widowControl/>
        <w:suppressAutoHyphens w:val="0"/>
        <w:autoSpaceDE w:val="0"/>
        <w:autoSpaceDN w:val="0"/>
        <w:adjustRightInd w:val="0"/>
        <w:rPr>
          <w:rFonts w:ascii="Verdana" w:eastAsia="Times New Roman" w:hAnsi="Verdana" w:cs="Verdana"/>
          <w:b/>
          <w:bCs/>
          <w:i/>
          <w:iCs/>
          <w:kern w:val="0"/>
          <w:sz w:val="20"/>
          <w:szCs w:val="20"/>
          <w:lang w:eastAsia="en-GB" w:bidi="ar-SA"/>
        </w:rPr>
      </w:pPr>
      <w:r>
        <w:rPr>
          <w:rFonts w:ascii="Verdana" w:eastAsia="Times New Roman" w:hAnsi="Verdana" w:cs="Verdana"/>
          <w:b/>
          <w:bCs/>
          <w:kern w:val="0"/>
          <w:sz w:val="20"/>
          <w:szCs w:val="20"/>
          <w:lang w:eastAsia="en-GB" w:bidi="ar-SA"/>
        </w:rPr>
        <w:t>adapted</w:t>
      </w:r>
      <w:r w:rsidR="00CF4234">
        <w:rPr>
          <w:rFonts w:ascii="Verdana" w:eastAsia="Times New Roman" w:hAnsi="Verdana" w:cs="Verdana"/>
          <w:b/>
          <w:bCs/>
          <w:kern w:val="0"/>
          <w:sz w:val="20"/>
          <w:szCs w:val="20"/>
          <w:lang w:eastAsia="en-GB" w:bidi="ar-SA"/>
        </w:rPr>
        <w:t xml:space="preserve"> from Zephaniah’s contribution to </w:t>
      </w:r>
      <w:r w:rsidR="00CF4234">
        <w:rPr>
          <w:rFonts w:ascii="Verdana" w:eastAsia="Times New Roman" w:hAnsi="Verdana" w:cs="Verdana"/>
          <w:b/>
          <w:bCs/>
          <w:i/>
          <w:iCs/>
          <w:kern w:val="0"/>
          <w:sz w:val="20"/>
          <w:szCs w:val="20"/>
          <w:lang w:eastAsia="en-GB" w:bidi="ar-SA"/>
        </w:rPr>
        <w:t>Creative, Successful, Dyslexic</w:t>
      </w:r>
    </w:p>
    <w:p w:rsidR="00CF4234" w:rsidRDefault="00CF4234" w:rsidP="00CF4234">
      <w:pPr>
        <w:widowControl/>
        <w:suppressAutoHyphens w:val="0"/>
        <w:autoSpaceDE w:val="0"/>
        <w:autoSpaceDN w:val="0"/>
        <w:adjustRightInd w:val="0"/>
        <w:rPr>
          <w:rFonts w:ascii="Verdana" w:eastAsia="Times New Roman" w:hAnsi="Verdana" w:cs="Verdana"/>
          <w:b/>
          <w:bCs/>
          <w:kern w:val="0"/>
          <w:sz w:val="20"/>
          <w:szCs w:val="20"/>
          <w:lang w:eastAsia="en-GB" w:bidi="ar-SA"/>
        </w:rPr>
      </w:pPr>
      <w:r>
        <w:rPr>
          <w:rFonts w:ascii="Verdana" w:eastAsia="Times New Roman" w:hAnsi="Verdana" w:cs="Verdana"/>
          <w:b/>
          <w:bCs/>
          <w:kern w:val="0"/>
          <w:sz w:val="20"/>
          <w:szCs w:val="20"/>
          <w:lang w:eastAsia="en-GB" w:bidi="ar-SA"/>
        </w:rPr>
        <w:t>(Jessica Kingsley, 2015).</w:t>
      </w:r>
    </w:p>
    <w:p w:rsidR="00CF4234" w:rsidRDefault="00CF4234" w:rsidP="00CF4234">
      <w:pPr>
        <w:widowControl/>
        <w:suppressAutoHyphens w:val="0"/>
        <w:autoSpaceDE w:val="0"/>
        <w:autoSpaceDN w:val="0"/>
        <w:adjustRightInd w:val="0"/>
        <w:rPr>
          <w:rFonts w:ascii="Verdana" w:eastAsia="Times New Roman" w:hAnsi="Verdana" w:cs="Verdana"/>
          <w:b/>
          <w:bCs/>
          <w:kern w:val="0"/>
          <w:sz w:val="20"/>
          <w:szCs w:val="20"/>
          <w:lang w:eastAsia="en-GB" w:bidi="ar-SA"/>
        </w:rPr>
      </w:pP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As a child I suffered, but learned to turn dyslexia to my advantage, to see the world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more creatively. We are the architects, we are the designers.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I’m of the generation where teachers didn’t know what dyslexia was. The big problem</w:t>
      </w:r>
      <w:r w:rsidR="009925F6">
        <w:rPr>
          <w:rFonts w:ascii="Verdana" w:eastAsia="Times New Roman" w:hAnsi="Verdana" w:cs="Verdana"/>
          <w:kern w:val="0"/>
          <w:sz w:val="20"/>
          <w:szCs w:val="20"/>
          <w:lang w:eastAsia="en-GB" w:bidi="ar-SA"/>
        </w:rPr>
        <w:t xml:space="preserve"> </w:t>
      </w:r>
      <w:r>
        <w:rPr>
          <w:rFonts w:ascii="Verdana" w:eastAsia="Times New Roman" w:hAnsi="Verdana" w:cs="Verdana"/>
          <w:kern w:val="0"/>
          <w:sz w:val="20"/>
          <w:szCs w:val="20"/>
          <w:lang w:eastAsia="en-GB" w:bidi="ar-SA"/>
        </w:rPr>
        <w:t>with the education system then was that there was no compassion, no understanding</w:t>
      </w:r>
      <w:r w:rsidR="009925F6">
        <w:rPr>
          <w:rFonts w:ascii="Verdana" w:eastAsia="Times New Roman" w:hAnsi="Verdana" w:cs="Verdana"/>
          <w:kern w:val="0"/>
          <w:sz w:val="20"/>
          <w:szCs w:val="20"/>
          <w:lang w:eastAsia="en-GB" w:bidi="ar-SA"/>
        </w:rPr>
        <w:t xml:space="preserve"> </w:t>
      </w:r>
      <w:r>
        <w:rPr>
          <w:rFonts w:ascii="Verdana" w:eastAsia="Times New Roman" w:hAnsi="Verdana" w:cs="Verdana"/>
          <w:kern w:val="0"/>
          <w:sz w:val="20"/>
          <w:szCs w:val="20"/>
          <w:lang w:eastAsia="en-GB" w:bidi="ar-SA"/>
        </w:rPr>
        <w:t xml:space="preserve">and no humanity. I don’t look back and feel angry with the teachers. </w:t>
      </w:r>
      <w:r>
        <w:rPr>
          <w:rFonts w:ascii="Arial" w:eastAsia="Times New Roman" w:hAnsi="Arial"/>
          <w:kern w:val="0"/>
          <w:sz w:val="20"/>
          <w:szCs w:val="20"/>
          <w:lang w:eastAsia="en-GB" w:bidi="ar-SA"/>
        </w:rPr>
        <w:t xml:space="preserve">5 </w:t>
      </w:r>
      <w:r>
        <w:rPr>
          <w:rFonts w:ascii="Verdana" w:eastAsia="Times New Roman" w:hAnsi="Verdana" w:cs="Verdana"/>
          <w:kern w:val="0"/>
          <w:sz w:val="20"/>
          <w:szCs w:val="20"/>
          <w:lang w:eastAsia="en-GB" w:bidi="ar-SA"/>
        </w:rPr>
        <w:t>The ones who</w:t>
      </w:r>
      <w:r w:rsidR="009925F6">
        <w:rPr>
          <w:rFonts w:ascii="Verdana" w:eastAsia="Times New Roman" w:hAnsi="Verdana" w:cs="Verdana"/>
          <w:kern w:val="0"/>
          <w:sz w:val="20"/>
          <w:szCs w:val="20"/>
          <w:lang w:eastAsia="en-GB" w:bidi="ar-SA"/>
        </w:rPr>
        <w:t xml:space="preserve"> </w:t>
      </w:r>
      <w:r>
        <w:rPr>
          <w:rFonts w:ascii="Verdana" w:eastAsia="Times New Roman" w:hAnsi="Verdana" w:cs="Verdana"/>
          <w:kern w:val="0"/>
          <w:sz w:val="20"/>
          <w:szCs w:val="20"/>
          <w:lang w:eastAsia="en-GB" w:bidi="ar-SA"/>
        </w:rPr>
        <w:t>wanted to have an individual approach weren’t allowed to. The idea of being kind and</w:t>
      </w:r>
      <w:r w:rsidR="009925F6">
        <w:rPr>
          <w:rFonts w:ascii="Verdana" w:eastAsia="Times New Roman" w:hAnsi="Verdana" w:cs="Verdana"/>
          <w:kern w:val="0"/>
          <w:sz w:val="20"/>
          <w:szCs w:val="20"/>
          <w:lang w:eastAsia="en-GB" w:bidi="ar-SA"/>
        </w:rPr>
        <w:t xml:space="preserve"> </w:t>
      </w:r>
      <w:r>
        <w:rPr>
          <w:rFonts w:ascii="Verdana" w:eastAsia="Times New Roman" w:hAnsi="Verdana" w:cs="Verdana"/>
          <w:kern w:val="0"/>
          <w:sz w:val="20"/>
          <w:szCs w:val="20"/>
          <w:lang w:eastAsia="en-GB" w:bidi="ar-SA"/>
        </w:rPr>
        <w:t>thoughtful and listening to problems just wasn’t done: the past is a different kind of</w:t>
      </w:r>
      <w:r w:rsidR="009925F6">
        <w:rPr>
          <w:rFonts w:ascii="Verdana" w:eastAsia="Times New Roman" w:hAnsi="Verdana" w:cs="Verdana"/>
          <w:kern w:val="0"/>
          <w:sz w:val="20"/>
          <w:szCs w:val="20"/>
          <w:lang w:eastAsia="en-GB" w:bidi="ar-SA"/>
        </w:rPr>
        <w:t xml:space="preserve"> </w:t>
      </w:r>
      <w:r>
        <w:rPr>
          <w:rFonts w:ascii="Verdana" w:eastAsia="Times New Roman" w:hAnsi="Verdana" w:cs="Verdana"/>
          <w:kern w:val="0"/>
          <w:sz w:val="20"/>
          <w:szCs w:val="20"/>
          <w:lang w:eastAsia="en-GB" w:bidi="ar-SA"/>
        </w:rPr>
        <w:t>country.</w:t>
      </w:r>
    </w:p>
    <w:p w:rsidR="009925F6"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At school my ideas always contradicted the teachers’. I remember one teacher saying</w:t>
      </w:r>
      <w:r w:rsidR="009925F6">
        <w:rPr>
          <w:rFonts w:ascii="Verdana" w:eastAsia="Times New Roman" w:hAnsi="Verdana" w:cs="Verdana"/>
          <w:kern w:val="0"/>
          <w:sz w:val="20"/>
          <w:szCs w:val="20"/>
          <w:lang w:eastAsia="en-GB" w:bidi="ar-SA"/>
        </w:rPr>
        <w:t xml:space="preserve"> </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10 </w:t>
      </w:r>
      <w:r>
        <w:rPr>
          <w:rFonts w:ascii="Verdana" w:eastAsia="Times New Roman" w:hAnsi="Verdana" w:cs="Verdana"/>
          <w:kern w:val="0"/>
          <w:sz w:val="20"/>
          <w:szCs w:val="20"/>
          <w:lang w:eastAsia="en-GB" w:bidi="ar-SA"/>
        </w:rPr>
        <w:t>that human beings sleep for one-third of their life and I put my hand up and said, “If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there’s a God isn’t that a design fault? If you’ve built something, you want efficiency. If I</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was God I would have designed sleep so we could stay awake. Then good people could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do one-third more good in the world.”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 teacher said, ‘Shut up, stupid boy. Bad people would do one-third more bad.’ I</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15 </w:t>
      </w:r>
      <w:r>
        <w:rPr>
          <w:rFonts w:ascii="Verdana" w:eastAsia="Times New Roman" w:hAnsi="Verdana" w:cs="Verdana"/>
          <w:kern w:val="0"/>
          <w:sz w:val="20"/>
          <w:szCs w:val="20"/>
          <w:lang w:eastAsia="en-GB" w:bidi="ar-SA"/>
        </w:rPr>
        <w:t>thought I’d put in a good idea. I was just being creative. She also had a point, but the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thing was, she called me stupid for even thinking about it.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 remember a teacher talking about Africa and the ‘local savages’ and I would say, ‘Who</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are you to talk about savages?’ She would say, ‘How dare you challenge me?’ – and that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would get me into trouble.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20 </w:t>
      </w:r>
      <w:r>
        <w:rPr>
          <w:rFonts w:ascii="Verdana" w:eastAsia="Times New Roman" w:hAnsi="Verdana" w:cs="Verdana"/>
          <w:kern w:val="0"/>
          <w:sz w:val="20"/>
          <w:szCs w:val="20"/>
          <w:lang w:eastAsia="en-GB" w:bidi="ar-SA"/>
        </w:rPr>
        <w:t>Once, when I was finding it difficult to engage with writing and had asked for some help,</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 teacher said, ‘It’s all right. We can’t all be intelligent, but you’ll end up being a good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sportsperson, so why don’t you go outside and play some football?’ I thought, ‘Oh great’,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but now I realise he was stereotyping me.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 had poems in my head even then, and when I was 10 or 11 my sister wrote some of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25 </w:t>
      </w:r>
      <w:r>
        <w:rPr>
          <w:rFonts w:ascii="Verdana" w:eastAsia="Times New Roman" w:hAnsi="Verdana" w:cs="Verdana"/>
          <w:kern w:val="0"/>
          <w:sz w:val="20"/>
          <w:szCs w:val="20"/>
          <w:lang w:eastAsia="en-GB" w:bidi="ar-SA"/>
        </w:rPr>
        <w:t>them down for me. When I was 13 I could read very basically but it would be such hard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work that I would give up. I thought that so long as you could read how much the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banknote was worth, you knew enough or you could ask a mate.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 got thrown out of a lot of schools, the last one at 13. I was expelled partly because of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arguing with teachers on an intellectual level and partly for being a rude boy and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30 </w:t>
      </w:r>
      <w:r>
        <w:rPr>
          <w:rFonts w:ascii="Verdana" w:eastAsia="Times New Roman" w:hAnsi="Verdana" w:cs="Verdana"/>
          <w:kern w:val="0"/>
          <w:sz w:val="20"/>
          <w:szCs w:val="20"/>
          <w:lang w:eastAsia="en-GB" w:bidi="ar-SA"/>
        </w:rPr>
        <w:t>fighting. I didn’t stab anybody, but I did take revenge on a teacher once. I stole his car</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and drove it into his front garden. I remember him telling us the Nazis weren’t that bad.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He could say that in the classroom. When I was in borstal I used to do this thing of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looking at people I didn’t want to be like. I saw a guy who spent all his time sitting</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stooped over and I thought, ‘I don’t want to be like that,’ so I learned to sit with a</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35 </w:t>
      </w:r>
      <w:r>
        <w:rPr>
          <w:rFonts w:ascii="Verdana" w:eastAsia="Times New Roman" w:hAnsi="Verdana" w:cs="Verdana"/>
          <w:kern w:val="0"/>
          <w:sz w:val="20"/>
          <w:szCs w:val="20"/>
          <w:lang w:eastAsia="en-GB" w:bidi="ar-SA"/>
        </w:rPr>
        <w:t>straight back. Being observant helped me make the right choices.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 high percentage of the prison population are dyslexic, and a high percentage of the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architect population. If you look at the statistics, I should be in prison: a black man</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brought up on the wrong side of town whose family fell apart, in trouble with the police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when I was a kid, unable to read and write, with no qualifications and, on top of that,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40 </w:t>
      </w:r>
      <w:r>
        <w:rPr>
          <w:rFonts w:ascii="Verdana" w:eastAsia="Times New Roman" w:hAnsi="Verdana" w:cs="Verdana"/>
          <w:kern w:val="0"/>
          <w:sz w:val="20"/>
          <w:szCs w:val="20"/>
          <w:lang w:eastAsia="en-GB" w:bidi="ar-SA"/>
        </w:rPr>
        <w:t>dyslexic. But I think staying out of prison is about conquering your fears and finding your</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path in life.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When I go into prisons to talk to people I see men and women who, in intelligence and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other qualities, are the same as me. But opportunities opened for me and they missed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theirs, didn’t notice them or didn’t take them.</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 xml:space="preserve">I never thought I was stupid. I didn’t have that struggle. If I have someone </w:t>
      </w:r>
      <w:r>
        <w:rPr>
          <w:rFonts w:ascii="Arial" w:eastAsia="Times New Roman" w:hAnsi="Arial"/>
          <w:kern w:val="0"/>
          <w:sz w:val="20"/>
          <w:szCs w:val="20"/>
          <w:lang w:eastAsia="en-GB" w:bidi="ar-SA"/>
        </w:rPr>
        <w:t xml:space="preserve">45 </w:t>
      </w:r>
      <w:r>
        <w:rPr>
          <w:rFonts w:ascii="Verdana" w:eastAsia="Times New Roman" w:hAnsi="Verdana" w:cs="Verdana"/>
          <w:kern w:val="0"/>
          <w:sz w:val="20"/>
          <w:szCs w:val="20"/>
          <w:lang w:eastAsia="en-GB" w:bidi="ar-SA"/>
        </w:rPr>
        <w:t>in front of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me who doesn’t have a problem reading and writing telling me that black people are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savages I just think, ‘I’m not stupid – you’re the one who’s stupid.’ I just had self-belief.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For my first book I told my poems to my girlfriend, who wrote them down for me. It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really took off, especially within the black community. I wrote ‘wid luv’ for ‘with love’.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50 </w:t>
      </w:r>
      <w:r>
        <w:rPr>
          <w:rFonts w:ascii="Verdana" w:eastAsia="Times New Roman" w:hAnsi="Verdana" w:cs="Verdana"/>
          <w:kern w:val="0"/>
          <w:sz w:val="20"/>
          <w:szCs w:val="20"/>
          <w:lang w:eastAsia="en-GB" w:bidi="ar-SA"/>
        </w:rPr>
        <w:t>People didn’t think they were dyslexic poems, they just thought I wrote phonetically.</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At 21 I went to an adult education class in London to learn to read and write. The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teacher told me, ‘You are dyslexic,’ and I was like, ‘Do I need an operation?’ She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explained to me what it meant and I suddenly thought, ‘Ah, I get it. I thought I was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going crazy.’</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55 </w:t>
      </w:r>
      <w:r>
        <w:rPr>
          <w:rFonts w:ascii="Verdana" w:eastAsia="Times New Roman" w:hAnsi="Verdana" w:cs="Verdana"/>
          <w:kern w:val="0"/>
          <w:sz w:val="20"/>
          <w:szCs w:val="20"/>
          <w:lang w:eastAsia="en-GB" w:bidi="ar-SA"/>
        </w:rPr>
        <w:t>I wrote more poetry, novels for teenagers, plays, other books and recorded music. I take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poetry to people who do not read poetry. Still now, when I’m writing the word ‘knot’, I</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have to stop and think, ‘How do I write that?’ I have to draw something to let me know</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what the word is to come back to it later. If I can’t spell ‘question’ I just put a question</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mark and come back to it later.</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60 </w:t>
      </w:r>
      <w:r>
        <w:rPr>
          <w:rFonts w:ascii="Verdana" w:eastAsia="Times New Roman" w:hAnsi="Verdana" w:cs="Verdana"/>
          <w:kern w:val="0"/>
          <w:sz w:val="20"/>
          <w:szCs w:val="20"/>
          <w:lang w:eastAsia="en-GB" w:bidi="ar-SA"/>
        </w:rPr>
        <w:t>When I look at a book, the first thing I see is the size of it, and I know that’s what it’s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like for a lot of young people who find reading tough. When Brunel University offered me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 job of professor of poetry and creative writing, I knew my students would be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officially more educated than me. I tell them, ‘You can do this course and get the right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grade because you have a good memory – but if you don’t have passion, creativity,</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65 </w:t>
      </w:r>
      <w:r>
        <w:rPr>
          <w:rFonts w:ascii="Verdana" w:eastAsia="Times New Roman" w:hAnsi="Verdana" w:cs="Verdana"/>
          <w:kern w:val="0"/>
          <w:sz w:val="20"/>
          <w:szCs w:val="20"/>
          <w:lang w:eastAsia="en-GB" w:bidi="ar-SA"/>
        </w:rPr>
        <w:t>individuality, there’s no point.’ In my life now, I find that people accommodate my</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dyslexia. I can perform my poetry because it doesn’t have to be word perfect, but I</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never read one of my novels in public. When I go to literary festivals I always get an</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actor to read it out for me. Otherwise all my energy goes into reading the book and the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mood is lost.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70 </w:t>
      </w:r>
      <w:r>
        <w:rPr>
          <w:rFonts w:ascii="Verdana" w:eastAsia="Times New Roman" w:hAnsi="Verdana" w:cs="Verdana"/>
          <w:kern w:val="0"/>
          <w:sz w:val="20"/>
          <w:szCs w:val="20"/>
          <w:lang w:eastAsia="en-GB" w:bidi="ar-SA"/>
        </w:rPr>
        <w:t>If someone can’t understand dyslexia it’s their problem. In the same way, if someone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oppresses me because of my race I don’t sit down and think, ‘How can I become white?’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It’s not my problem, it’s theirs and they are the ones who have to come to terms with it.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If you’re dyslexic and you feel there’s something holding you back, just remember: it’s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not you. In many ways being dyslexic is a natural way to be.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75 </w:t>
      </w:r>
      <w:r>
        <w:rPr>
          <w:rFonts w:ascii="Verdana" w:eastAsia="Times New Roman" w:hAnsi="Verdana" w:cs="Verdana"/>
          <w:kern w:val="0"/>
          <w:sz w:val="20"/>
          <w:szCs w:val="20"/>
          <w:lang w:eastAsia="en-GB" w:bidi="ar-SA"/>
        </w:rPr>
        <w:t>What’s unnatural is the way we read and write. If you look at a pictorial language like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Chinese, you can see the word for a woman because the character looks like a woman.</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 word for a house looks like a house. It is a strange step to go from that to a squiggle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that represents a sound.</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So don’t be heavy on yourself. And if you are a parent of someone with dyslexia don’t</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80 </w:t>
      </w:r>
      <w:r>
        <w:rPr>
          <w:rFonts w:ascii="Verdana" w:eastAsia="Times New Roman" w:hAnsi="Verdana" w:cs="Verdana"/>
          <w:kern w:val="0"/>
          <w:sz w:val="20"/>
          <w:szCs w:val="20"/>
          <w:lang w:eastAsia="en-GB" w:bidi="ar-SA"/>
        </w:rPr>
        <w:t>think of it as a defect. Dyslexia is not a measure of intelligence: you may have a genius</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on your hands. Having dyslexia can make you creative. If you want to construct a</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sentence and can’t find the word you are searching for, you have to think of a way to</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write round it. This requires being creative and so your ‘creativity muscle’ gets bigger.</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Kids come up to me and say, ‘I’m dyslexic too,’ and I say to them, ‘Use it to your</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Arial" w:eastAsia="Times New Roman" w:hAnsi="Arial"/>
          <w:kern w:val="0"/>
          <w:sz w:val="20"/>
          <w:szCs w:val="20"/>
          <w:lang w:eastAsia="en-GB" w:bidi="ar-SA"/>
        </w:rPr>
        <w:t xml:space="preserve">85 </w:t>
      </w:r>
      <w:r>
        <w:rPr>
          <w:rFonts w:ascii="Verdana" w:eastAsia="Times New Roman" w:hAnsi="Verdana" w:cs="Verdana"/>
          <w:kern w:val="0"/>
          <w:sz w:val="20"/>
          <w:szCs w:val="20"/>
          <w:lang w:eastAsia="en-GB" w:bidi="ar-SA"/>
        </w:rPr>
        <w:t>advantage, see the world differently. Us dyslexic people, we’ve got it going on – we are</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the architects. We are the designers.’ It’s like these kids are proud to be like me and if</w:t>
      </w:r>
    </w:p>
    <w:p w:rsidR="00CF4234" w:rsidRDefault="00CF4234" w:rsidP="00CF4234">
      <w:pPr>
        <w:widowControl/>
        <w:suppressAutoHyphens w:val="0"/>
        <w:autoSpaceDE w:val="0"/>
        <w:autoSpaceDN w:val="0"/>
        <w:adjustRightInd w:val="0"/>
        <w:rPr>
          <w:rFonts w:ascii="Verdana" w:eastAsia="Times New Roman" w:hAnsi="Verdana" w:cs="Verdana"/>
          <w:kern w:val="0"/>
          <w:sz w:val="20"/>
          <w:szCs w:val="20"/>
          <w:lang w:eastAsia="en-GB" w:bidi="ar-SA"/>
        </w:rPr>
      </w:pPr>
      <w:r>
        <w:rPr>
          <w:rFonts w:ascii="Verdana" w:eastAsia="Times New Roman" w:hAnsi="Verdana" w:cs="Verdana"/>
          <w:kern w:val="0"/>
          <w:sz w:val="20"/>
          <w:szCs w:val="20"/>
          <w:lang w:eastAsia="en-GB" w:bidi="ar-SA"/>
        </w:rPr>
        <w:t>that helps them, that is great. I didn’t have that as a child. I say to them, ‘Bloody nondyslexics</w:t>
      </w:r>
    </w:p>
    <w:p w:rsidR="00235952" w:rsidRDefault="00CF4234" w:rsidP="00CF4234">
      <w:pPr>
        <w:suppressLineNumbers/>
        <w:rPr>
          <w:rFonts w:ascii="Gill Sans MT" w:hAnsi="Gill Sans MT" w:cs="Times New Roman"/>
          <w:b/>
          <w:sz w:val="28"/>
          <w:szCs w:val="28"/>
        </w:rPr>
      </w:pPr>
      <w:r>
        <w:rPr>
          <w:rFonts w:ascii="Verdana" w:eastAsia="Times New Roman" w:hAnsi="Verdana" w:cs="Verdana"/>
          <w:kern w:val="0"/>
          <w:sz w:val="20"/>
          <w:szCs w:val="20"/>
          <w:lang w:eastAsia="en-GB" w:bidi="ar-SA"/>
        </w:rPr>
        <w:t>… who do they think they are?’</w:t>
      </w:r>
    </w:p>
    <w:p w:rsidR="00235952" w:rsidRDefault="00235952" w:rsidP="0024405F">
      <w:pPr>
        <w:suppressLineNumbers/>
        <w:rPr>
          <w:rFonts w:ascii="Gill Sans MT" w:hAnsi="Gill Sans MT" w:cs="Times New Roman"/>
          <w:b/>
          <w:sz w:val="28"/>
          <w:szCs w:val="28"/>
        </w:rPr>
      </w:pPr>
    </w:p>
    <w:p w:rsidR="00235952" w:rsidRDefault="00235952" w:rsidP="0024405F">
      <w:pPr>
        <w:suppressLineNumbers/>
        <w:rPr>
          <w:rFonts w:ascii="Gill Sans MT" w:hAnsi="Gill Sans MT" w:cs="Times New Roman"/>
          <w:b/>
          <w:sz w:val="28"/>
          <w:szCs w:val="28"/>
        </w:rPr>
      </w:pPr>
    </w:p>
    <w:p w:rsidR="00235952" w:rsidRDefault="00235952" w:rsidP="0024405F">
      <w:pPr>
        <w:suppressLineNumbers/>
        <w:rPr>
          <w:rFonts w:ascii="Gill Sans MT" w:hAnsi="Gill Sans MT" w:cs="Times New Roman"/>
          <w:b/>
          <w:sz w:val="28"/>
          <w:szCs w:val="28"/>
        </w:rPr>
      </w:pPr>
    </w:p>
    <w:p w:rsidR="00235952" w:rsidRDefault="00CF4234" w:rsidP="0024405F">
      <w:pPr>
        <w:suppressLineNumbers/>
        <w:rPr>
          <w:rFonts w:ascii="Gill Sans MT" w:hAnsi="Gill Sans MT" w:cs="Times New Roman"/>
          <w:b/>
          <w:sz w:val="28"/>
          <w:szCs w:val="28"/>
        </w:rPr>
      </w:pPr>
      <w:r>
        <w:rPr>
          <w:rFonts w:ascii="Gill Sans MT" w:hAnsi="Gill Sans MT" w:cs="Times New Roman"/>
          <w:b/>
          <w:sz w:val="28"/>
          <w:szCs w:val="28"/>
        </w:rPr>
        <w:t>Questions on passage 1:</w:t>
      </w:r>
    </w:p>
    <w:p w:rsidR="00235952" w:rsidRDefault="00235952" w:rsidP="0024405F">
      <w:pPr>
        <w:suppressLineNumbers/>
        <w:rPr>
          <w:rFonts w:ascii="Gill Sans MT" w:hAnsi="Gill Sans MT" w:cs="Times New Roman"/>
          <w:b/>
          <w:sz w:val="28"/>
          <w:szCs w:val="28"/>
        </w:rPr>
      </w:pPr>
    </w:p>
    <w:p w:rsidR="00235952" w:rsidRDefault="00235952" w:rsidP="0024405F">
      <w:pPr>
        <w:suppressLineNumbers/>
        <w:rPr>
          <w:rFonts w:ascii="Gill Sans MT" w:hAnsi="Gill Sans MT" w:cs="Times New Roman"/>
          <w:b/>
          <w:sz w:val="28"/>
          <w:szCs w:val="28"/>
        </w:rPr>
      </w:pPr>
    </w:p>
    <w:p w:rsidR="00235952" w:rsidRDefault="00D31F7C" w:rsidP="00CF4234">
      <w:pPr>
        <w:numPr>
          <w:ilvl w:val="0"/>
          <w:numId w:val="5"/>
        </w:numPr>
        <w:suppressLineNumbers/>
        <w:rPr>
          <w:rFonts w:ascii="Gill Sans MT" w:hAnsi="Gill Sans MT" w:cs="Times New Roman"/>
          <w:b/>
          <w:sz w:val="28"/>
          <w:szCs w:val="28"/>
        </w:rPr>
      </w:pPr>
      <w:r>
        <w:rPr>
          <w:rFonts w:ascii="Gill Sans MT" w:hAnsi="Gill Sans MT" w:cs="Times New Roman"/>
          <w:b/>
          <w:sz w:val="28"/>
          <w:szCs w:val="28"/>
        </w:rPr>
        <w:t>From lines 1-4 give two examples of Logan’s scattergun approach to storytelling……………………………………………………………………………………………………………………………………………………………………………………………………………………………………………….. (2marks)</w:t>
      </w:r>
    </w:p>
    <w:p w:rsidR="00126839" w:rsidRDefault="00126839" w:rsidP="00126839">
      <w:pPr>
        <w:suppressLineNumbers/>
        <w:rPr>
          <w:rFonts w:ascii="Gill Sans MT" w:hAnsi="Gill Sans MT" w:cs="Times New Roman"/>
          <w:b/>
          <w:sz w:val="28"/>
          <w:szCs w:val="28"/>
        </w:rPr>
      </w:pPr>
    </w:p>
    <w:p w:rsidR="00235952" w:rsidRPr="00D31F7C" w:rsidRDefault="00D31F7C" w:rsidP="00D31F7C">
      <w:pPr>
        <w:pStyle w:val="ListParagraph"/>
        <w:numPr>
          <w:ilvl w:val="0"/>
          <w:numId w:val="5"/>
        </w:numPr>
        <w:suppressLineNumbers/>
        <w:rPr>
          <w:rFonts w:ascii="Gill Sans MT" w:hAnsi="Gill Sans MT" w:cs="Times New Roman"/>
          <w:b/>
          <w:sz w:val="28"/>
          <w:szCs w:val="28"/>
        </w:rPr>
      </w:pPr>
      <w:r>
        <w:rPr>
          <w:rFonts w:ascii="Gill Sans MT" w:hAnsi="Gill Sans MT" w:cs="Times New Roman"/>
          <w:b/>
          <w:sz w:val="28"/>
          <w:szCs w:val="28"/>
        </w:rPr>
        <w:t>From lines 10-20, explain in YOUR OWN WORDS how Logan felt about his condition at a young age.  …………………………………………………………………………………………………………………………………………………………………………………………………………………………………………………………………………………………………………………………………………………………………………………………………………………………………………………………………………………………………………………………………………………………………………………………………………………………………………………………………………………………………………………………………………………………………………………………………………………………………………</w:t>
      </w:r>
      <w:r w:rsidR="00391B72">
        <w:rPr>
          <w:rFonts w:ascii="Gill Sans MT" w:hAnsi="Gill Sans MT" w:cs="Times New Roman"/>
          <w:b/>
          <w:sz w:val="28"/>
          <w:szCs w:val="28"/>
        </w:rPr>
        <w:t>PTO</w:t>
      </w:r>
      <w:r>
        <w:rPr>
          <w:rFonts w:ascii="Gill Sans MT" w:hAnsi="Gill Sans MT" w:cs="Times New Roman"/>
          <w:b/>
          <w:sz w:val="28"/>
          <w:szCs w:val="28"/>
        </w:rPr>
        <w:t>…………………………………………………………………………………………………………………………………………………………………………………………………………………………………………………………………………………………………………………………………………………………………………………………………………………………</w:t>
      </w:r>
      <w:r w:rsidR="00391B72">
        <w:rPr>
          <w:rFonts w:ascii="Gill Sans MT" w:hAnsi="Gill Sans MT" w:cs="Times New Roman"/>
          <w:b/>
          <w:sz w:val="28"/>
          <w:szCs w:val="28"/>
        </w:rPr>
        <w:t>………………………………</w:t>
      </w:r>
      <w:r>
        <w:rPr>
          <w:rFonts w:ascii="Gill Sans MT" w:hAnsi="Gill Sans MT" w:cs="Times New Roman"/>
          <w:b/>
          <w:sz w:val="28"/>
          <w:szCs w:val="28"/>
        </w:rPr>
        <w:t>.(4marks)</w:t>
      </w:r>
    </w:p>
    <w:p w:rsidR="00235952" w:rsidRDefault="00235952" w:rsidP="0024405F">
      <w:pPr>
        <w:suppressLineNumbers/>
        <w:rPr>
          <w:rFonts w:ascii="Gill Sans MT" w:hAnsi="Gill Sans MT" w:cs="Times New Roman"/>
          <w:b/>
          <w:sz w:val="28"/>
          <w:szCs w:val="28"/>
        </w:rPr>
      </w:pPr>
    </w:p>
    <w:p w:rsidR="00235952" w:rsidRDefault="00235952" w:rsidP="0024405F">
      <w:pPr>
        <w:suppressLineNumbers/>
        <w:rPr>
          <w:rFonts w:ascii="Gill Sans MT" w:hAnsi="Gill Sans MT" w:cs="Times New Roman"/>
          <w:b/>
          <w:sz w:val="28"/>
          <w:szCs w:val="28"/>
        </w:rPr>
      </w:pPr>
    </w:p>
    <w:p w:rsidR="00235952" w:rsidRPr="00D31F7C" w:rsidRDefault="00D31F7C" w:rsidP="00D31F7C">
      <w:pPr>
        <w:pStyle w:val="ListParagraph"/>
        <w:numPr>
          <w:ilvl w:val="0"/>
          <w:numId w:val="5"/>
        </w:numPr>
        <w:suppressLineNumbers/>
        <w:rPr>
          <w:rFonts w:ascii="Gill Sans MT" w:hAnsi="Gill Sans MT" w:cs="Times New Roman"/>
          <w:b/>
          <w:sz w:val="28"/>
          <w:szCs w:val="28"/>
        </w:rPr>
      </w:pPr>
      <w:r>
        <w:rPr>
          <w:rFonts w:ascii="Gill Sans MT" w:hAnsi="Gill Sans MT" w:cs="Times New Roman"/>
          <w:b/>
          <w:sz w:val="28"/>
          <w:szCs w:val="28"/>
        </w:rPr>
        <w:t>From Lines 35-55 describe Logan’s emotions when people realise that he is dyslexic. Use brief quotations form the text in your response.</w:t>
      </w:r>
    </w:p>
    <w:p w:rsidR="00235952" w:rsidRDefault="00235952" w:rsidP="0024405F">
      <w:pPr>
        <w:suppressLineNumbers/>
        <w:rPr>
          <w:rFonts w:ascii="Gill Sans MT" w:hAnsi="Gill Sans MT" w:cs="Times New Roman"/>
          <w:b/>
          <w:sz w:val="28"/>
          <w:szCs w:val="28"/>
        </w:rPr>
      </w:pPr>
    </w:p>
    <w:p w:rsidR="00235952" w:rsidRDefault="00D31F7C" w:rsidP="0024405F">
      <w:pPr>
        <w:suppressLineNumbers/>
        <w:rPr>
          <w:rFonts w:ascii="Gill Sans MT" w:hAnsi="Gill Sans MT" w:cs="Times New Roman"/>
          <w:b/>
          <w:sz w:val="28"/>
          <w:szCs w:val="28"/>
        </w:rPr>
      </w:pPr>
      <w:r>
        <w:rPr>
          <w:rFonts w:ascii="Gill Sans MT" w:hAnsi="Gill Sans MT" w:cs="Times New Roman"/>
          <w:b/>
          <w:sz w:val="28"/>
          <w:szCs w:val="28"/>
        </w:rPr>
        <w:t>……………………………………………………………………………………………………………………………………………………………………………………………………………………………………………………………………………………………………………………………………………………………………………………………………………………………………………………………………………………………………………………………………………………………………………………………………………………………………………………………………………………………………………………………………………………………………………………………………………………………………………………………………………………………………………………………………………………………………………………………………………………………………………………………………………………………………………………………………………………………………………………………………………………………………………………………………………………………………………………………………………………………………………………………………………………………………………………………………………………………………………………………………………………………………………………………………………………………………………………………………………………………………………………………………………………………………………………………………………………………………………………………………………………………………………………………………………………………………………………………………………………………………………………………………………………………………………………………………………………………………………………………………………………………………………………………………………………………………………………………………………………………………………………………………………………………………………………………………………………………………………………………………………………………………………………………………………………………………………………… (5 Marks)</w:t>
      </w:r>
    </w:p>
    <w:p w:rsidR="00391B72" w:rsidRDefault="00391B72"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r>
        <w:rPr>
          <w:rFonts w:ascii="Gill Sans MT" w:hAnsi="Gill Sans MT" w:cs="Times New Roman"/>
          <w:b/>
          <w:sz w:val="28"/>
          <w:szCs w:val="28"/>
        </w:rPr>
        <w:t>Questions on PASSAGE 2:</w:t>
      </w:r>
    </w:p>
    <w:p w:rsidR="00D31F7C" w:rsidRDefault="00D31F7C" w:rsidP="0024405F">
      <w:pPr>
        <w:suppressLineNumbers/>
        <w:rPr>
          <w:rFonts w:ascii="Gill Sans MT" w:hAnsi="Gill Sans MT" w:cs="Times New Roman"/>
          <w:b/>
          <w:sz w:val="28"/>
          <w:szCs w:val="28"/>
        </w:rPr>
      </w:pPr>
    </w:p>
    <w:p w:rsidR="00D31F7C" w:rsidRPr="00D31F7C" w:rsidRDefault="00D31F7C" w:rsidP="00D31F7C">
      <w:pPr>
        <w:pStyle w:val="ListParagraph"/>
        <w:numPr>
          <w:ilvl w:val="0"/>
          <w:numId w:val="5"/>
        </w:numPr>
        <w:suppressLineNumbers/>
        <w:rPr>
          <w:rFonts w:ascii="Gill Sans MT" w:hAnsi="Gill Sans MT" w:cs="Times New Roman"/>
          <w:b/>
          <w:sz w:val="28"/>
          <w:szCs w:val="28"/>
        </w:rPr>
      </w:pPr>
      <w:r>
        <w:rPr>
          <w:rFonts w:ascii="Gill Sans MT" w:hAnsi="Gill Sans MT" w:cs="Times New Roman"/>
          <w:b/>
          <w:sz w:val="28"/>
          <w:szCs w:val="28"/>
        </w:rPr>
        <w:t>How does Zephaniah use language and structure to present a powerful and personal response to his treatment as a result of his dyslexia? Use brief quotations to support your response.</w:t>
      </w: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r>
        <w:rPr>
          <w:rFonts w:ascii="Gill Sans MT" w:hAnsi="Gill Sans MT" w:cs="Times New Roman"/>
          <w:b/>
          <w:sz w:val="28"/>
          <w:szCs w:val="28"/>
        </w:rPr>
        <w:t>……………………………………………………………………………………………………………………………………………………………………………………………………………………………………………………………………………………………………………………………………………………………………………………………………………………………………………………………………………………………………………………………………………………………………………………………………………………………………………………………………………………………………………………………………………………………………………………………………………………………………………………………………………………………………………………………………………………………………………………………………………………………………………………………………………………………………………………………………………………………………………………………………………………………………………………………………………………………………………………………………………………………………………………………………………………………………………………………………………………………………………………………………………………………………………………………………………………………………………………………………………………………………………………………………………………………………………………………………………………………………………………………………………………………………………………………………………………………………………………………………………………………………………………………………………………………………………………………………………………………………………………………………………………………………………………………………………………………………………………………………………………………………………………………………………………………………………………………………………………………………………………………………………………………………………………………………………………………………………………………………………………………………………………………………………………………………………………………………………………………………………………………………………………………………………………………………………………………………………………………………………………………………………………………………………………………………………………………………………………………………………………………………………………………………………………………………………………………………………………………………………………………………………………………………………………………………………………………………………………………………………………………………………………………………………………………………………………………………………………………………………………………………………………………………………………………………………………………………………………………………………………………………………………………………………………………………………………………………………………………………………………………………………………………………………………………………………………………………………………………………………………………………………………………………………………………………………………………………………………………………………………………………………………………………………………………………………………………………………………………………………………………………………………………………………………………………………………………………………………………………………………………………………………………………………………………………………………………………………………………………………………………………………………………………………………………………………………………………………………………………………………………………………………………………………………………………………………………………………………………………………………………………………………………………………………………………………………………………………………………………………………………………………………………………………………………………………………………………………………………………………………………………………………………………………………………………………………………………………………………………………………………………………………………………………………………………………………………………………………………………………………………………………………………………………………………………………………………………………………………………………………………………………………………………………………………………………………………………………………………………………………………………………………………………………………………………………………………………………………………………………………………………………………………………………………………………………………………………………………………………………………………………………………………………………………………………………………………………………………………………………………………………………………………………………………………………………………………………………………………………………………………………………………………………………………………………………………………………………………………………………………………………………………………………………………………………………………………………………………………………………………………………………………………………………………………………………………………………………………………………………………………………………………………………………………………………………………………………………………………………………………………………………………………………………………………………………………………………………………………………………………………………………………………………………………………………………………………………………………………………………………………………………………(12 marks)</w:t>
      </w: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418A8" w:rsidRDefault="00D418A8"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r>
        <w:rPr>
          <w:rFonts w:ascii="Gill Sans MT" w:hAnsi="Gill Sans MT" w:cs="Times New Roman"/>
          <w:b/>
          <w:sz w:val="28"/>
          <w:szCs w:val="28"/>
        </w:rPr>
        <w:t>Question on BOTH passages</w:t>
      </w:r>
    </w:p>
    <w:p w:rsidR="00D31F7C" w:rsidRDefault="00D31F7C" w:rsidP="0024405F">
      <w:pPr>
        <w:suppressLineNumbers/>
        <w:rPr>
          <w:rFonts w:ascii="Gill Sans MT" w:hAnsi="Gill Sans MT" w:cs="Times New Roman"/>
          <w:b/>
          <w:sz w:val="28"/>
          <w:szCs w:val="28"/>
        </w:rPr>
      </w:pPr>
    </w:p>
    <w:p w:rsidR="008C43F3" w:rsidRPr="008C43F3" w:rsidRDefault="008C43F3" w:rsidP="008C43F3">
      <w:pPr>
        <w:pStyle w:val="ListParagraph"/>
        <w:widowControl/>
        <w:numPr>
          <w:ilvl w:val="0"/>
          <w:numId w:val="5"/>
        </w:numPr>
        <w:suppressAutoHyphens w:val="0"/>
        <w:autoSpaceDE w:val="0"/>
        <w:autoSpaceDN w:val="0"/>
        <w:adjustRightInd w:val="0"/>
        <w:rPr>
          <w:rFonts w:ascii="Gill Sans MT" w:hAnsi="Gill Sans MT" w:cs="Times New Roman"/>
          <w:b/>
          <w:sz w:val="28"/>
          <w:szCs w:val="28"/>
        </w:rPr>
      </w:pPr>
      <w:r w:rsidRPr="008C43F3">
        <w:rPr>
          <w:rFonts w:ascii="Gill Sans MT" w:hAnsi="Gill Sans MT" w:cs="Times New Roman"/>
          <w:b/>
          <w:sz w:val="28"/>
          <w:szCs w:val="28"/>
        </w:rPr>
        <w:t>Compare how the writers present their ideas and perspectives about their experiences.</w:t>
      </w:r>
    </w:p>
    <w:p w:rsidR="008C43F3" w:rsidRPr="008C43F3" w:rsidRDefault="008C43F3" w:rsidP="008C43F3">
      <w:pPr>
        <w:widowControl/>
        <w:suppressAutoHyphens w:val="0"/>
        <w:autoSpaceDE w:val="0"/>
        <w:autoSpaceDN w:val="0"/>
        <w:adjustRightInd w:val="0"/>
        <w:rPr>
          <w:rFonts w:ascii="Gill Sans MT" w:hAnsi="Gill Sans MT" w:cs="Times New Roman"/>
          <w:b/>
          <w:sz w:val="28"/>
          <w:szCs w:val="28"/>
        </w:rPr>
      </w:pPr>
      <w:r w:rsidRPr="008C43F3">
        <w:rPr>
          <w:rFonts w:ascii="Gill Sans MT" w:hAnsi="Gill Sans MT" w:cs="Times New Roman"/>
          <w:b/>
          <w:sz w:val="28"/>
          <w:szCs w:val="28"/>
        </w:rPr>
        <w:t>Support your answer with detailed examples from both texts including brief</w:t>
      </w:r>
    </w:p>
    <w:p w:rsidR="00D31F7C" w:rsidRPr="008C43F3" w:rsidRDefault="008C43F3" w:rsidP="008C43F3">
      <w:pPr>
        <w:suppressLineNumbers/>
        <w:rPr>
          <w:rFonts w:ascii="Gill Sans MT" w:hAnsi="Gill Sans MT" w:cs="Times New Roman"/>
          <w:b/>
          <w:sz w:val="28"/>
          <w:szCs w:val="28"/>
        </w:rPr>
      </w:pPr>
      <w:r w:rsidRPr="008C43F3">
        <w:rPr>
          <w:rFonts w:ascii="Gill Sans MT" w:hAnsi="Gill Sans MT" w:cs="Times New Roman"/>
          <w:b/>
          <w:sz w:val="28"/>
          <w:szCs w:val="28"/>
        </w:rPr>
        <w:t>quotations.</w:t>
      </w:r>
    </w:p>
    <w:p w:rsidR="00D31F7C" w:rsidRDefault="00D31F7C" w:rsidP="0024405F">
      <w:pPr>
        <w:suppressLineNumbers/>
        <w:rPr>
          <w:rFonts w:ascii="Gill Sans MT" w:hAnsi="Gill Sans MT" w:cs="Times New Roman"/>
          <w:b/>
          <w:sz w:val="28"/>
          <w:szCs w:val="28"/>
        </w:rPr>
      </w:pPr>
    </w:p>
    <w:p w:rsidR="00D31F7C" w:rsidRDefault="008C43F3" w:rsidP="0024405F">
      <w:pPr>
        <w:suppressLineNumbers/>
        <w:rPr>
          <w:rFonts w:ascii="Gill Sans MT" w:hAnsi="Gill Sans MT" w:cs="Times New Roman"/>
          <w:b/>
          <w:sz w:val="28"/>
          <w:szCs w:val="28"/>
        </w:rPr>
      </w:pPr>
      <w:r>
        <w:rPr>
          <w:rFonts w:ascii="Gill Sans MT" w:hAnsi="Gill Sans MT" w:cs="Times New Roman"/>
          <w:b/>
          <w:sz w:val="28"/>
          <w:szCs w:val="28"/>
        </w:rPr>
        <w:t>……………………………………………………………………………………………………………………………………………………………………………………………………………………………………………………………………………………………………………………………………………………………………………………………………………………………………………………………………………………………………………………………………………………………………………………………………………………………………………………………………………………………………………………………………………………………………………………………………………………………………………………………………………………………………………………………………………………………………………………………………………………………………………………………………………………………………………………………………………………………………………………………………………………………………………………………………………………………………………………………………………………………………………………………………………………………………………………………………………………………………………………………………………………………………………………………………………………………………………………………………………………………………………………………………………………………………………………………………………………………………………………………………………………………………………………………………………………………………………………………………………………………………………………………………………………………………………………………………………………………………………………………………………………………………………………………………………………………………………………………………………………………………………………………………………………………………………………………………………………………………………………………………………………………………………………………………………………………………………………………………………………………………………………………………………………………………………………………………………………………………………………………………………………………………………………………………………………………………………………………………………………………………………………………………………………………………………………………………………………………………………………………………………………………………………………………………………………………………………………………………………………………………………………………………………………………………………………………………………………………………………………………………………………………………………………………………………………………………………………………………………………………………………………………………………………………………………………………………………………………………………………………………………………………………………………………………………………………………………………………………………………………………………………………………………………………………………………………………………………………………………………………………………………………………………………………………………………………………………………………………………………………………………………………………………………………………………………………………………………………………………………………………………………………………………………………………………………………………………………………………………………………………………………………………………………………………………………………………………………………………………………………………………………………………………………………………………………………………………………………………………………………………………………………………………………………………………………………………………………………………………………………………………………………………………………………………………………………………………………………………………………………………………………………………………………………………………………………………………………………………………………………………………………………………………………………………………………………………………………………………………………………………………………………………………………………………………………………………………………………………………………………………………………………………………………………………………………………………………………………………………………………………………………………………………………………………………………………………………………………………………………………………………………………………………………………………………………………………………………………………………………………………………………………………………………………………………………………………………………………………………………………………………………………………………………………………………………………………………………………………………………………………………………………………………………………………………………………………………………………………………………………………………………………………………………………………………………………………………………………………………………………………………………………………………………………………………………………………………………………………………………………………………………………………………………………………………………………………………………………………………………………………………………………………………………………………………………………………………………………………………………………………………………………………………………………………………………………………………………………………………………………………………………………………………………………………………………………………………………………………………………………………………………………………………………………………………………………………………………………………………………………………………………………………………………………………………………………………………………………………………………………………………………………………………………………………………………………………………………………………………………………………………………………………………………………………………………………………………………………………………………………………………………………………………………………………………………………………………………………………………………………………………………………………………………………………………………………………………………………………………………………………………………………………………………………………………………………………………………………………………………………………………………………………………………………………………………………………………………………………………………………………………………………………………………………………………………………………………………………………………………………………………………………………………………………………………………………………………………………………………………………………………………………………………………………………………………………………………………………………………………………………………………………………………………………………………………………………………………………………………………………………………………………………………………………………………………………………………………………………………………………………………………………………………………………………………………………………………………………………………………………………………………………………………………………………………………………………………………………………………………………………………………………………………………………………………………………………………………………………………………………………………………………………………………………………………………………………………………………………………………………………………………………………………………………………………………………………………………………………………………………………………………………………………………………………………………………………………………………………………………………………………………………………………………………………………………………………………………………………………………………………………………………………………………………………………………………………………………………………………………………………………………………………………………………………………………………………………………………………………………………………………………………………………………………………………………………………………………………………………………………………………………………………………………………………………………………………………………………………………………………………………………………………………………………………………………………………………………………………………………………………………………………………………………………………………………………………………………………………………………………………………………………………………………………………………………………………………………………………………………………………………………………………………………………………………………………………………………………………………………………………………………………………………………………………………………………………………………………………………………………………………………………………………………………………………………………………………………………………………………………………………………………………………………………………………………………………………………………………………………………………………………………………………………………………………………………………………………………………………………………………………………………………………………………………………………………………………………………………………………………………………………………………………………………………………………………………………………………………………………………………………………………………………………………………………………………………………………………………………………………………………………………………………………………………………………………………………………………………………………………………………………………………………………………………………………………………………………………………………………………………………………………………………………………………………………………………………………………………………………………………………………………………………………………………………………………………………………………………………………………………………………………………………………………………………………………………………………………………………………………………………………………………………………………………………………………………………………………………………………………………………………………………………………………………………………………………………………………………………………………………………………………………………………………………………………………………………………………………………………………………………………………………………………………………………………………………………………………………………………………………………………………………………………………………………………………………………………………………………………………………………………………………………………………………………………………………………………………………………………………………………………………………………………………………………………………………………………………………………………………………………………………………………………………………(22 marks)</w:t>
      </w: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5F36CC" w:rsidRDefault="005F36CC" w:rsidP="005F36CC">
      <w:pPr>
        <w:suppressLineNumbers/>
        <w:jc w:val="center"/>
        <w:rPr>
          <w:rFonts w:ascii="Gill Sans MT" w:hAnsi="Gill Sans MT" w:cs="Times New Roman"/>
          <w:b/>
          <w:sz w:val="28"/>
          <w:szCs w:val="28"/>
        </w:rPr>
      </w:pPr>
      <w:r>
        <w:rPr>
          <w:rFonts w:ascii="Gill Sans MT" w:hAnsi="Gill Sans MT" w:cs="Times New Roman"/>
          <w:b/>
          <w:sz w:val="28"/>
          <w:szCs w:val="28"/>
        </w:rPr>
        <w:t>END OF SECTION A</w:t>
      </w: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8C43F3" w:rsidRDefault="008C43F3" w:rsidP="0024405F">
      <w:pPr>
        <w:suppressLineNumbers/>
        <w:rPr>
          <w:rFonts w:ascii="Gill Sans MT" w:hAnsi="Gill Sans MT" w:cs="Times New Roman"/>
          <w:b/>
          <w:sz w:val="28"/>
          <w:szCs w:val="28"/>
        </w:rPr>
      </w:pPr>
    </w:p>
    <w:p w:rsidR="00D31F7C" w:rsidRDefault="00D31F7C" w:rsidP="0024405F">
      <w:pPr>
        <w:suppressLineNumbers/>
        <w:rPr>
          <w:rFonts w:ascii="Gill Sans MT" w:hAnsi="Gill Sans MT" w:cs="Times New Roman"/>
          <w:b/>
          <w:sz w:val="28"/>
          <w:szCs w:val="28"/>
        </w:rPr>
      </w:pPr>
    </w:p>
    <w:p w:rsidR="00235952" w:rsidRDefault="00235952" w:rsidP="00D418A8">
      <w:pPr>
        <w:widowControl/>
        <w:suppressAutoHyphens w:val="0"/>
        <w:rPr>
          <w:rFonts w:ascii="Gill Sans MT" w:hAnsi="Gill Sans MT" w:cs="Times New Roman"/>
          <w:b/>
          <w:sz w:val="28"/>
          <w:szCs w:val="28"/>
        </w:rPr>
      </w:pPr>
      <w:r>
        <w:rPr>
          <w:rFonts w:ascii="Gill Sans MT" w:hAnsi="Gill Sans MT" w:cs="Times New Roman"/>
          <w:b/>
          <w:sz w:val="28"/>
          <w:szCs w:val="28"/>
        </w:rPr>
        <w:t>SECTION B</w:t>
      </w:r>
      <w:r w:rsidR="005F36CC">
        <w:rPr>
          <w:rFonts w:ascii="Gill Sans MT" w:hAnsi="Gill Sans MT" w:cs="Times New Roman"/>
          <w:b/>
          <w:sz w:val="28"/>
          <w:szCs w:val="28"/>
        </w:rPr>
        <w:t>: Allow 45 minutes for this section.</w:t>
      </w:r>
    </w:p>
    <w:p w:rsidR="00235952" w:rsidRDefault="00235952" w:rsidP="00235952">
      <w:pPr>
        <w:suppressLineNumbers/>
        <w:rPr>
          <w:rFonts w:ascii="Gill Sans MT" w:hAnsi="Gill Sans MT" w:cs="Times New Roman"/>
          <w:b/>
          <w:sz w:val="28"/>
          <w:szCs w:val="28"/>
        </w:rPr>
      </w:pPr>
    </w:p>
    <w:p w:rsidR="00235952" w:rsidRDefault="005F36CC" w:rsidP="00235952">
      <w:pPr>
        <w:suppressLineNumbers/>
        <w:rPr>
          <w:rFonts w:ascii="Gill Sans MT" w:hAnsi="Gill Sans MT" w:cs="Times New Roman"/>
          <w:b/>
          <w:sz w:val="28"/>
          <w:szCs w:val="28"/>
        </w:rPr>
      </w:pPr>
      <w:r>
        <w:rPr>
          <w:rFonts w:ascii="Gill Sans MT" w:hAnsi="Gill Sans MT" w:cs="Times New Roman"/>
          <w:b/>
          <w:sz w:val="28"/>
          <w:szCs w:val="28"/>
        </w:rPr>
        <w:t>TRANSACTIONAL WRITING.</w:t>
      </w:r>
    </w:p>
    <w:p w:rsidR="00235952" w:rsidRDefault="00235952" w:rsidP="00235952">
      <w:pPr>
        <w:suppressLineNumbers/>
        <w:rPr>
          <w:rFonts w:ascii="Gill Sans MT" w:hAnsi="Gill Sans MT" w:cs="Times New Roman"/>
          <w:b/>
          <w:sz w:val="28"/>
          <w:szCs w:val="28"/>
        </w:rPr>
      </w:pPr>
    </w:p>
    <w:p w:rsidR="005F36CC" w:rsidRDefault="005F36CC" w:rsidP="005F36CC">
      <w:pPr>
        <w:suppressLineNumbers/>
        <w:rPr>
          <w:rFonts w:ascii="Gill Sans MT" w:hAnsi="Gill Sans MT" w:cs="Times New Roman"/>
          <w:b/>
          <w:bCs/>
          <w:sz w:val="28"/>
          <w:szCs w:val="28"/>
        </w:rPr>
      </w:pPr>
      <w:r w:rsidRPr="005F36CC">
        <w:rPr>
          <w:rFonts w:ascii="Gill Sans MT" w:hAnsi="Gill Sans MT" w:cs="Times New Roman"/>
          <w:b/>
          <w:bCs/>
          <w:sz w:val="28"/>
          <w:szCs w:val="28"/>
        </w:rPr>
        <w:t>EITHER</w:t>
      </w:r>
    </w:p>
    <w:p w:rsidR="009925F6" w:rsidRPr="005F36CC" w:rsidRDefault="009925F6" w:rsidP="005F36CC">
      <w:pPr>
        <w:suppressLineNumbers/>
        <w:rPr>
          <w:rFonts w:ascii="Gill Sans MT" w:hAnsi="Gill Sans MT" w:cs="Times New Roman"/>
          <w:b/>
          <w:bCs/>
          <w:sz w:val="28"/>
          <w:szCs w:val="28"/>
        </w:rPr>
      </w:pPr>
    </w:p>
    <w:p w:rsidR="005F36CC" w:rsidRDefault="005F36CC" w:rsidP="005F36CC">
      <w:pPr>
        <w:suppressLineNumbers/>
        <w:rPr>
          <w:rFonts w:ascii="Gill Sans MT" w:hAnsi="Gill Sans MT" w:cs="Times New Roman"/>
          <w:b/>
          <w:sz w:val="28"/>
          <w:szCs w:val="28"/>
        </w:rPr>
      </w:pPr>
      <w:r w:rsidRPr="005F36CC">
        <w:rPr>
          <w:rFonts w:ascii="Gill Sans MT" w:hAnsi="Gill Sans MT" w:cs="Times New Roman"/>
          <w:b/>
          <w:bCs/>
          <w:sz w:val="28"/>
          <w:szCs w:val="28"/>
        </w:rPr>
        <w:t xml:space="preserve">6 </w:t>
      </w:r>
      <w:r w:rsidRPr="005F36CC">
        <w:rPr>
          <w:rFonts w:ascii="Gill Sans MT" w:hAnsi="Gill Sans MT" w:cs="Times New Roman"/>
          <w:b/>
          <w:sz w:val="28"/>
          <w:szCs w:val="28"/>
        </w:rPr>
        <w:t xml:space="preserve">‘There is no point in </w:t>
      </w:r>
      <w:r>
        <w:rPr>
          <w:rFonts w:ascii="Gill Sans MT" w:hAnsi="Gill Sans MT" w:cs="Times New Roman"/>
          <w:b/>
          <w:sz w:val="28"/>
          <w:szCs w:val="28"/>
        </w:rPr>
        <w:t>learning anything</w:t>
      </w:r>
      <w:r w:rsidRPr="005F36CC">
        <w:rPr>
          <w:rFonts w:ascii="Gill Sans MT" w:hAnsi="Gill Sans MT" w:cs="Times New Roman"/>
          <w:b/>
          <w:sz w:val="28"/>
          <w:szCs w:val="28"/>
        </w:rPr>
        <w:t xml:space="preserve"> when you can see everything and </w:t>
      </w:r>
      <w:r>
        <w:rPr>
          <w:rFonts w:ascii="Gill Sans MT" w:hAnsi="Gill Sans MT" w:cs="Times New Roman"/>
          <w:b/>
          <w:sz w:val="28"/>
          <w:szCs w:val="28"/>
        </w:rPr>
        <w:t xml:space="preserve">find out facts </w:t>
      </w:r>
      <w:r w:rsidRPr="005F36CC">
        <w:rPr>
          <w:rFonts w:ascii="Gill Sans MT" w:hAnsi="Gill Sans MT" w:cs="Times New Roman"/>
          <w:b/>
          <w:sz w:val="28"/>
          <w:szCs w:val="28"/>
        </w:rPr>
        <w:t xml:space="preserve">on </w:t>
      </w:r>
      <w:r>
        <w:rPr>
          <w:rFonts w:ascii="Gill Sans MT" w:hAnsi="Gill Sans MT" w:cs="Times New Roman"/>
          <w:b/>
          <w:sz w:val="28"/>
          <w:szCs w:val="28"/>
        </w:rPr>
        <w:t>Google</w:t>
      </w:r>
      <w:r w:rsidRPr="005F36CC">
        <w:rPr>
          <w:rFonts w:ascii="Gill Sans MT" w:hAnsi="Gill Sans MT" w:cs="Times New Roman"/>
          <w:b/>
          <w:sz w:val="28"/>
          <w:szCs w:val="28"/>
        </w:rPr>
        <w:t xml:space="preserve"> and the </w:t>
      </w:r>
      <w:r>
        <w:rPr>
          <w:rFonts w:ascii="Gill Sans MT" w:hAnsi="Gill Sans MT" w:cs="Times New Roman"/>
          <w:b/>
          <w:sz w:val="28"/>
          <w:szCs w:val="28"/>
        </w:rPr>
        <w:t xml:space="preserve">rest of the </w:t>
      </w:r>
      <w:r w:rsidRPr="005F36CC">
        <w:rPr>
          <w:rFonts w:ascii="Gill Sans MT" w:hAnsi="Gill Sans MT" w:cs="Times New Roman"/>
          <w:b/>
          <w:sz w:val="28"/>
          <w:szCs w:val="28"/>
        </w:rPr>
        <w:t>internet.’</w:t>
      </w:r>
    </w:p>
    <w:p w:rsidR="005F36CC" w:rsidRPr="005F36CC" w:rsidRDefault="005F36CC" w:rsidP="005F36CC">
      <w:pPr>
        <w:suppressLineNumbers/>
        <w:rPr>
          <w:rFonts w:ascii="Gill Sans MT" w:hAnsi="Gill Sans MT" w:cs="Times New Roman"/>
          <w:b/>
          <w:sz w:val="28"/>
          <w:szCs w:val="28"/>
        </w:rPr>
      </w:pP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Write an article for a magazine giving your views on this statement.</w:t>
      </w: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Your article may include:</w:t>
      </w: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 xml:space="preserve">• </w:t>
      </w:r>
      <w:r w:rsidR="00D418A8" w:rsidRPr="005F36CC">
        <w:rPr>
          <w:rFonts w:ascii="Gill Sans MT" w:hAnsi="Gill Sans MT" w:cs="Times New Roman"/>
          <w:b/>
          <w:sz w:val="28"/>
          <w:szCs w:val="28"/>
        </w:rPr>
        <w:t>The</w:t>
      </w:r>
      <w:r w:rsidRPr="005F36CC">
        <w:rPr>
          <w:rFonts w:ascii="Gill Sans MT" w:hAnsi="Gill Sans MT" w:cs="Times New Roman"/>
          <w:b/>
          <w:sz w:val="28"/>
          <w:szCs w:val="28"/>
        </w:rPr>
        <w:t xml:space="preserve"> advant</w:t>
      </w:r>
      <w:r>
        <w:rPr>
          <w:rFonts w:ascii="Gill Sans MT" w:hAnsi="Gill Sans MT" w:cs="Times New Roman"/>
          <w:b/>
          <w:sz w:val="28"/>
          <w:szCs w:val="28"/>
        </w:rPr>
        <w:t>ages and disadvantages of Internet research</w:t>
      </w: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 xml:space="preserve">• </w:t>
      </w:r>
      <w:r w:rsidR="00D418A8" w:rsidRPr="005F36CC">
        <w:rPr>
          <w:rFonts w:ascii="Gill Sans MT" w:hAnsi="Gill Sans MT" w:cs="Times New Roman"/>
          <w:b/>
          <w:sz w:val="28"/>
          <w:szCs w:val="28"/>
        </w:rPr>
        <w:t>The</w:t>
      </w:r>
      <w:r w:rsidRPr="005F36CC">
        <w:rPr>
          <w:rFonts w:ascii="Gill Sans MT" w:hAnsi="Gill Sans MT" w:cs="Times New Roman"/>
          <w:b/>
          <w:sz w:val="28"/>
          <w:szCs w:val="28"/>
        </w:rPr>
        <w:t xml:space="preserve"> advantages and disadvantages of </w:t>
      </w:r>
      <w:r>
        <w:rPr>
          <w:rFonts w:ascii="Gill Sans MT" w:hAnsi="Gill Sans MT" w:cs="Times New Roman"/>
          <w:b/>
          <w:sz w:val="28"/>
          <w:szCs w:val="28"/>
        </w:rPr>
        <w:t>School as a place of teaching and learning</w:t>
      </w:r>
    </w:p>
    <w:p w:rsid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 xml:space="preserve">• </w:t>
      </w:r>
      <w:r w:rsidR="00D418A8" w:rsidRPr="005F36CC">
        <w:rPr>
          <w:rFonts w:ascii="Gill Sans MT" w:hAnsi="Gill Sans MT" w:cs="Times New Roman"/>
          <w:b/>
          <w:sz w:val="28"/>
          <w:szCs w:val="28"/>
        </w:rPr>
        <w:t>Any</w:t>
      </w:r>
      <w:r w:rsidRPr="005F36CC">
        <w:rPr>
          <w:rFonts w:ascii="Gill Sans MT" w:hAnsi="Gill Sans MT" w:cs="Times New Roman"/>
          <w:b/>
          <w:sz w:val="28"/>
          <w:szCs w:val="28"/>
        </w:rPr>
        <w:t xml:space="preserve"> other points you wish to make.</w:t>
      </w:r>
    </w:p>
    <w:p w:rsidR="009925F6" w:rsidRPr="005F36CC" w:rsidRDefault="009925F6" w:rsidP="005F36CC">
      <w:pPr>
        <w:suppressLineNumbers/>
        <w:rPr>
          <w:rFonts w:ascii="Gill Sans MT" w:hAnsi="Gill Sans MT" w:cs="Times New Roman"/>
          <w:b/>
          <w:sz w:val="28"/>
          <w:szCs w:val="28"/>
        </w:rPr>
      </w:pPr>
    </w:p>
    <w:p w:rsidR="005F36CC" w:rsidRPr="005F36CC" w:rsidRDefault="005F36CC" w:rsidP="005F36CC">
      <w:pPr>
        <w:suppressLineNumbers/>
        <w:rPr>
          <w:rFonts w:ascii="Gill Sans MT" w:hAnsi="Gill Sans MT" w:cs="Times New Roman"/>
          <w:b/>
          <w:i/>
          <w:iCs/>
          <w:sz w:val="28"/>
          <w:szCs w:val="28"/>
        </w:rPr>
      </w:pPr>
      <w:r w:rsidRPr="005F36CC">
        <w:rPr>
          <w:rFonts w:ascii="Gill Sans MT" w:hAnsi="Gill Sans MT" w:cs="Times New Roman"/>
          <w:b/>
          <w:i/>
          <w:iCs/>
          <w:sz w:val="28"/>
          <w:szCs w:val="28"/>
        </w:rPr>
        <w:t>Your response will be marked for the accurate and appropriate use of vocabulary, spelling,</w:t>
      </w:r>
      <w:r w:rsidR="00D418A8">
        <w:rPr>
          <w:rFonts w:ascii="Gill Sans MT" w:hAnsi="Gill Sans MT" w:cs="Times New Roman"/>
          <w:b/>
          <w:i/>
          <w:iCs/>
          <w:sz w:val="28"/>
          <w:szCs w:val="28"/>
        </w:rPr>
        <w:t xml:space="preserve"> p</w:t>
      </w:r>
      <w:r w:rsidR="00D418A8" w:rsidRPr="005F36CC">
        <w:rPr>
          <w:rFonts w:ascii="Gill Sans MT" w:hAnsi="Gill Sans MT" w:cs="Times New Roman"/>
          <w:b/>
          <w:i/>
          <w:iCs/>
          <w:sz w:val="28"/>
          <w:szCs w:val="28"/>
        </w:rPr>
        <w:t>unctuation</w:t>
      </w:r>
      <w:r w:rsidRPr="005F36CC">
        <w:rPr>
          <w:rFonts w:ascii="Gill Sans MT" w:hAnsi="Gill Sans MT" w:cs="Times New Roman"/>
          <w:b/>
          <w:i/>
          <w:iCs/>
          <w:sz w:val="28"/>
          <w:szCs w:val="28"/>
        </w:rPr>
        <w:t xml:space="preserve"> and grammar.</w:t>
      </w:r>
    </w:p>
    <w:p w:rsidR="005F36CC" w:rsidRDefault="005F36CC" w:rsidP="005F36CC">
      <w:pPr>
        <w:suppressLineNumbers/>
        <w:rPr>
          <w:rFonts w:ascii="Gill Sans MT" w:hAnsi="Gill Sans MT" w:cs="Times New Roman"/>
          <w:b/>
          <w:bCs/>
          <w:sz w:val="28"/>
          <w:szCs w:val="28"/>
        </w:rPr>
      </w:pPr>
      <w:r w:rsidRPr="005F36CC">
        <w:rPr>
          <w:rFonts w:ascii="Gill Sans MT" w:hAnsi="Gill Sans MT" w:cs="Times New Roman"/>
          <w:b/>
          <w:bCs/>
          <w:sz w:val="28"/>
          <w:szCs w:val="28"/>
        </w:rPr>
        <w:t>(Total for Question 6 = 45 marks)</w:t>
      </w:r>
    </w:p>
    <w:p w:rsidR="005F36CC" w:rsidRDefault="005F36CC" w:rsidP="005F36CC">
      <w:pPr>
        <w:suppressLineNumbers/>
        <w:rPr>
          <w:rFonts w:ascii="Gill Sans MT" w:hAnsi="Gill Sans MT" w:cs="Times New Roman"/>
          <w:b/>
          <w:bCs/>
          <w:sz w:val="28"/>
          <w:szCs w:val="28"/>
        </w:rPr>
      </w:pPr>
    </w:p>
    <w:p w:rsidR="005F36CC" w:rsidRPr="005F36CC" w:rsidRDefault="005F36CC" w:rsidP="005F36CC">
      <w:pPr>
        <w:suppressLineNumbers/>
        <w:rPr>
          <w:rFonts w:ascii="Gill Sans MT" w:hAnsi="Gill Sans MT" w:cs="Times New Roman"/>
          <w:b/>
          <w:bCs/>
          <w:sz w:val="28"/>
          <w:szCs w:val="28"/>
        </w:rPr>
      </w:pPr>
    </w:p>
    <w:p w:rsidR="005F36CC" w:rsidRDefault="005F36CC" w:rsidP="005F36CC">
      <w:pPr>
        <w:suppressLineNumbers/>
        <w:rPr>
          <w:rFonts w:ascii="Gill Sans MT" w:hAnsi="Gill Sans MT" w:cs="Times New Roman"/>
          <w:b/>
          <w:bCs/>
          <w:sz w:val="28"/>
          <w:szCs w:val="28"/>
        </w:rPr>
      </w:pPr>
      <w:r w:rsidRPr="005F36CC">
        <w:rPr>
          <w:rFonts w:ascii="Gill Sans MT" w:hAnsi="Gill Sans MT" w:cs="Times New Roman"/>
          <w:b/>
          <w:bCs/>
          <w:sz w:val="28"/>
          <w:szCs w:val="28"/>
        </w:rPr>
        <w:t>OR</w:t>
      </w:r>
    </w:p>
    <w:p w:rsidR="005F36CC" w:rsidRPr="005F36CC" w:rsidRDefault="005F36CC" w:rsidP="005F36CC">
      <w:pPr>
        <w:suppressLineNumbers/>
        <w:rPr>
          <w:rFonts w:ascii="Gill Sans MT" w:hAnsi="Gill Sans MT" w:cs="Times New Roman"/>
          <w:b/>
          <w:bCs/>
          <w:sz w:val="28"/>
          <w:szCs w:val="28"/>
        </w:rPr>
      </w:pPr>
    </w:p>
    <w:p w:rsidR="005F36CC" w:rsidRDefault="005F36CC" w:rsidP="005F36CC">
      <w:pPr>
        <w:suppressLineNumbers/>
        <w:rPr>
          <w:rFonts w:ascii="Gill Sans MT" w:hAnsi="Gill Sans MT" w:cs="Times New Roman"/>
          <w:b/>
          <w:sz w:val="28"/>
          <w:szCs w:val="28"/>
        </w:rPr>
      </w:pPr>
      <w:r w:rsidRPr="005F36CC">
        <w:rPr>
          <w:rFonts w:ascii="Gill Sans MT" w:hAnsi="Gill Sans MT" w:cs="Times New Roman"/>
          <w:b/>
          <w:bCs/>
          <w:sz w:val="28"/>
          <w:szCs w:val="28"/>
        </w:rPr>
        <w:t xml:space="preserve">7 </w:t>
      </w:r>
      <w:r w:rsidRPr="005F36CC">
        <w:rPr>
          <w:rFonts w:ascii="Gill Sans MT" w:hAnsi="Gill Sans MT" w:cs="Times New Roman"/>
          <w:b/>
          <w:sz w:val="28"/>
          <w:szCs w:val="28"/>
        </w:rPr>
        <w:t>‘Schools and colleges have a duty to ensure t</w:t>
      </w:r>
      <w:r w:rsidR="009925F6">
        <w:rPr>
          <w:rFonts w:ascii="Gill Sans MT" w:hAnsi="Gill Sans MT" w:cs="Times New Roman"/>
          <w:b/>
          <w:sz w:val="28"/>
          <w:szCs w:val="28"/>
        </w:rPr>
        <w:t>heir students keep safe.</w:t>
      </w:r>
      <w:r w:rsidRPr="005F36CC">
        <w:rPr>
          <w:rFonts w:ascii="Gill Sans MT" w:hAnsi="Gill Sans MT" w:cs="Times New Roman"/>
          <w:b/>
          <w:sz w:val="28"/>
          <w:szCs w:val="28"/>
        </w:rPr>
        <w:t>’</w:t>
      </w:r>
    </w:p>
    <w:p w:rsidR="009925F6" w:rsidRPr="005F36CC" w:rsidRDefault="009925F6" w:rsidP="005F36CC">
      <w:pPr>
        <w:suppressLineNumbers/>
        <w:rPr>
          <w:rFonts w:ascii="Gill Sans MT" w:hAnsi="Gill Sans MT" w:cs="Times New Roman"/>
          <w:b/>
          <w:sz w:val="28"/>
          <w:szCs w:val="28"/>
        </w:rPr>
      </w:pP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You have been asked to give a speech in which you express your views on this</w:t>
      </w:r>
      <w:r>
        <w:rPr>
          <w:rFonts w:ascii="Gill Sans MT" w:hAnsi="Gill Sans MT" w:cs="Times New Roman"/>
          <w:b/>
          <w:sz w:val="28"/>
          <w:szCs w:val="28"/>
        </w:rPr>
        <w:t xml:space="preserve"> </w:t>
      </w:r>
      <w:r w:rsidRPr="005F36CC">
        <w:rPr>
          <w:rFonts w:ascii="Gill Sans MT" w:hAnsi="Gill Sans MT" w:cs="Times New Roman"/>
          <w:b/>
          <w:sz w:val="28"/>
          <w:szCs w:val="28"/>
        </w:rPr>
        <w:t>statement.</w:t>
      </w:r>
    </w:p>
    <w:p w:rsidR="005F36CC" w:rsidRPr="005F36CC" w:rsidRDefault="005F36CC" w:rsidP="005F36CC">
      <w:pPr>
        <w:suppressLineNumbers/>
        <w:rPr>
          <w:rFonts w:ascii="Gill Sans MT" w:hAnsi="Gill Sans MT" w:cs="Times New Roman"/>
          <w:b/>
          <w:sz w:val="28"/>
          <w:szCs w:val="28"/>
        </w:rPr>
      </w:pPr>
      <w:r w:rsidRPr="005F36CC">
        <w:rPr>
          <w:rFonts w:ascii="Gill Sans MT" w:hAnsi="Gill Sans MT" w:cs="Times New Roman"/>
          <w:b/>
          <w:sz w:val="28"/>
          <w:szCs w:val="28"/>
        </w:rPr>
        <w:t>Your speech may include:</w:t>
      </w:r>
    </w:p>
    <w:p w:rsidR="005F36CC" w:rsidRPr="005F36CC" w:rsidRDefault="009925F6" w:rsidP="005F36CC">
      <w:pPr>
        <w:suppressLineNumbers/>
        <w:rPr>
          <w:rFonts w:ascii="Gill Sans MT" w:hAnsi="Gill Sans MT" w:cs="Times New Roman"/>
          <w:b/>
          <w:sz w:val="28"/>
          <w:szCs w:val="28"/>
        </w:rPr>
      </w:pPr>
      <w:r>
        <w:rPr>
          <w:rFonts w:ascii="Gill Sans MT" w:hAnsi="Gill Sans MT" w:cs="Times New Roman"/>
          <w:b/>
          <w:sz w:val="28"/>
          <w:szCs w:val="28"/>
        </w:rPr>
        <w:t>• W</w:t>
      </w:r>
      <w:r w:rsidR="005F36CC" w:rsidRPr="005F36CC">
        <w:rPr>
          <w:rFonts w:ascii="Gill Sans MT" w:hAnsi="Gill Sans MT" w:cs="Times New Roman"/>
          <w:b/>
          <w:sz w:val="28"/>
          <w:szCs w:val="28"/>
        </w:rPr>
        <w:t xml:space="preserve">ho should have responsibility for the </w:t>
      </w:r>
      <w:r>
        <w:rPr>
          <w:rFonts w:ascii="Gill Sans MT" w:hAnsi="Gill Sans MT" w:cs="Times New Roman"/>
          <w:b/>
          <w:sz w:val="28"/>
          <w:szCs w:val="28"/>
        </w:rPr>
        <w:t>safety</w:t>
      </w:r>
      <w:r w:rsidR="005F36CC" w:rsidRPr="005F36CC">
        <w:rPr>
          <w:rFonts w:ascii="Gill Sans MT" w:hAnsi="Gill Sans MT" w:cs="Times New Roman"/>
          <w:b/>
          <w:sz w:val="28"/>
          <w:szCs w:val="28"/>
        </w:rPr>
        <w:t xml:space="preserve"> of </w:t>
      </w:r>
      <w:r w:rsidR="00D418A8" w:rsidRPr="005F36CC">
        <w:rPr>
          <w:rFonts w:ascii="Gill Sans MT" w:hAnsi="Gill Sans MT" w:cs="Times New Roman"/>
          <w:b/>
          <w:sz w:val="28"/>
          <w:szCs w:val="28"/>
        </w:rPr>
        <w:t>students?</w:t>
      </w:r>
    </w:p>
    <w:p w:rsidR="005F36CC" w:rsidRDefault="005F36CC" w:rsidP="009925F6">
      <w:pPr>
        <w:suppressLineNumbers/>
        <w:rPr>
          <w:rFonts w:ascii="Gill Sans MT" w:hAnsi="Gill Sans MT" w:cs="Times New Roman"/>
          <w:b/>
          <w:sz w:val="28"/>
          <w:szCs w:val="28"/>
        </w:rPr>
      </w:pPr>
      <w:r w:rsidRPr="005F36CC">
        <w:rPr>
          <w:rFonts w:ascii="Gill Sans MT" w:hAnsi="Gill Sans MT" w:cs="Times New Roman"/>
          <w:b/>
          <w:sz w:val="28"/>
          <w:szCs w:val="28"/>
        </w:rPr>
        <w:t xml:space="preserve">• </w:t>
      </w:r>
      <w:r w:rsidR="009925F6">
        <w:rPr>
          <w:rFonts w:ascii="Gill Sans MT" w:hAnsi="Gill Sans MT" w:cs="Times New Roman"/>
          <w:b/>
          <w:sz w:val="28"/>
          <w:szCs w:val="28"/>
        </w:rPr>
        <w:t>How schools might address personal safety as well as internet safety</w:t>
      </w:r>
      <w:r w:rsidRPr="005F36CC">
        <w:rPr>
          <w:rFonts w:ascii="Gill Sans MT" w:hAnsi="Gill Sans MT" w:cs="Times New Roman"/>
          <w:b/>
          <w:sz w:val="28"/>
          <w:szCs w:val="28"/>
        </w:rPr>
        <w:t>.</w:t>
      </w:r>
    </w:p>
    <w:p w:rsidR="005F36CC" w:rsidRPr="005F36CC" w:rsidRDefault="005F36CC" w:rsidP="005F36CC">
      <w:pPr>
        <w:suppressLineNumbers/>
        <w:rPr>
          <w:rFonts w:ascii="Gill Sans MT" w:hAnsi="Gill Sans MT" w:cs="Times New Roman"/>
          <w:b/>
          <w:sz w:val="28"/>
          <w:szCs w:val="28"/>
        </w:rPr>
      </w:pPr>
    </w:p>
    <w:p w:rsidR="005F36CC" w:rsidRPr="005F36CC" w:rsidRDefault="005F36CC" w:rsidP="005F36CC">
      <w:pPr>
        <w:suppressLineNumbers/>
        <w:rPr>
          <w:rFonts w:ascii="Gill Sans MT" w:hAnsi="Gill Sans MT" w:cs="Times New Roman"/>
          <w:b/>
          <w:i/>
          <w:iCs/>
          <w:sz w:val="28"/>
          <w:szCs w:val="28"/>
        </w:rPr>
      </w:pPr>
      <w:r w:rsidRPr="005F36CC">
        <w:rPr>
          <w:rFonts w:ascii="Gill Sans MT" w:hAnsi="Gill Sans MT" w:cs="Times New Roman"/>
          <w:b/>
          <w:i/>
          <w:iCs/>
          <w:sz w:val="28"/>
          <w:szCs w:val="28"/>
        </w:rPr>
        <w:t xml:space="preserve">Your response will be marked for the accurate and appropriate use of vocabulary, </w:t>
      </w:r>
      <w:r w:rsidR="00D418A8" w:rsidRPr="005F36CC">
        <w:rPr>
          <w:rFonts w:ascii="Gill Sans MT" w:hAnsi="Gill Sans MT" w:cs="Times New Roman"/>
          <w:b/>
          <w:i/>
          <w:iCs/>
          <w:sz w:val="28"/>
          <w:szCs w:val="28"/>
        </w:rPr>
        <w:t>spelling, punctuation</w:t>
      </w:r>
      <w:r w:rsidRPr="005F36CC">
        <w:rPr>
          <w:rFonts w:ascii="Gill Sans MT" w:hAnsi="Gill Sans MT" w:cs="Times New Roman"/>
          <w:b/>
          <w:i/>
          <w:iCs/>
          <w:sz w:val="28"/>
          <w:szCs w:val="28"/>
        </w:rPr>
        <w:t xml:space="preserve"> and grammar.</w:t>
      </w:r>
    </w:p>
    <w:p w:rsidR="00235952" w:rsidRDefault="005F36CC" w:rsidP="005F36CC">
      <w:pPr>
        <w:suppressLineNumbers/>
        <w:rPr>
          <w:rFonts w:ascii="Gill Sans MT" w:hAnsi="Gill Sans MT" w:cs="Times New Roman"/>
          <w:b/>
          <w:sz w:val="28"/>
          <w:szCs w:val="28"/>
        </w:rPr>
      </w:pPr>
      <w:r w:rsidRPr="005F36CC">
        <w:rPr>
          <w:rFonts w:ascii="Gill Sans MT" w:hAnsi="Gill Sans MT" w:cs="Times New Roman"/>
          <w:b/>
          <w:bCs/>
          <w:sz w:val="28"/>
          <w:szCs w:val="28"/>
        </w:rPr>
        <w:t>(</w:t>
      </w:r>
      <w:r w:rsidR="009925F6">
        <w:rPr>
          <w:rFonts w:ascii="Gill Sans MT" w:hAnsi="Gill Sans MT" w:cs="Times New Roman"/>
          <w:b/>
          <w:bCs/>
          <w:sz w:val="28"/>
          <w:szCs w:val="28"/>
        </w:rPr>
        <w:t>Total for Question 7 = 45 marks)</w:t>
      </w:r>
    </w:p>
    <w:p w:rsidR="00235952" w:rsidRDefault="00235952" w:rsidP="00235952">
      <w:pPr>
        <w:suppressLineNumbers/>
        <w:rPr>
          <w:rFonts w:ascii="Gill Sans MT" w:hAnsi="Gill Sans MT" w:cs="Times New Roman"/>
          <w:b/>
          <w:sz w:val="28"/>
          <w:szCs w:val="28"/>
        </w:rPr>
      </w:pPr>
    </w:p>
    <w:p w:rsidR="004A4162" w:rsidRDefault="009925F6" w:rsidP="004A4162">
      <w:pPr>
        <w:suppressLineNumbers/>
        <w:rPr>
          <w:rFonts w:ascii="Gill Sans MT" w:hAnsi="Gill Sans MT" w:cs="Times New Roman"/>
          <w:b/>
          <w:sz w:val="28"/>
          <w:szCs w:val="28"/>
        </w:rPr>
      </w:pPr>
      <w:r>
        <w:rPr>
          <w:rFonts w:ascii="Gill Sans MT" w:hAnsi="Gill Sans MT" w:cs="Times New Roman"/>
          <w:b/>
          <w:sz w:val="28"/>
          <w:szCs w:val="28"/>
        </w:rPr>
        <w:t>…………………………………………………………………………………………………………………………………………………………………………………………………………………………………………………………………………………………………………………………………………………………………………………………………………………………………………………………………………………………………………………………………………………………………………………………………………………………………………………………………………………………………………………………………………………………………………………………………………………………………………………………………………………………………………………………………………………………………………………………………………………………………………………………………………………………………………………………………………………………………………………………………………………………………………………………………………………………………………………………………………………………………………………………………………………………………………………………………………………………………………………………………………………………………………………………………………………………………………………………………………………………………………………………………………………………………………………………………………………………………………………………………………………………………………………………………………………………………………………………………………………………………………………………………………………………………………………………………………………………………………………………………………………………………………………………………………………………………………………………………………………………………………………………………………………………………………………………………………………………………………………………………………………………………………………………………………………………………………………………………………………………………………………………………………………………………………………………………………………………………………………………………………………………………………………………………………………………………………………………………………………………………………………………………………………………………………………………………………………………………………………………………………………………………………………………………………………………………………………………………………………………………………………………………………………………………………………………………………………………………………………………………………………………………………………………………………………………………………………………………………………………………………………………………………………………………………………………………………………………………………………………………………………………………………………………………………………………………………………………………………………………………………………………………………………………………………………………………………………………………………………………………………………………………………………………………………………………………………………………………………………………………………………………………………………………………………………………………………………………………………………………………………………………………………………………………………………………………………………………………………………………………………………………………………………………………………………………………………………………………………………………………………………………………………………………………………………………………………………………………………………………………………………………………………………………………………………………………………………………………………………………………………………………………………………………………………………………………………………………………………………………………………………………………………………………………………………………………………………………………………………………………………………………………………………………………………………………………………………………………………………………………………………………………………………………………………………………………………………………………………………………………………………………………………………………………………………………………………………………………………………………………………………………………………………………………………………………………………………………………………………………………………………………………………………………………………………………………………………………………………………………………………………………………………………………………………………………………………………………………………………………………………………………………………………………………………………………………………………………………………………………………………………………………………………………………………………………………………………………………………………………………………………………………………………………………………………………………………………………………………………………………………………………………………………………………………………………………………………………………………………………………………………………………………………………………………………………………………………………………………………………………………………………………………………………………………………………………………………………………………………………………………………………………………………………………………………………………………………………………………………………………………………………………………………………………………………………………………………………………………………………………………………………………………………………………………………………………………………………………………………………………………………………………………………………………………………………………………………………………………………………………………………………………………………………………………………………………………………………………………………………………………………………………………………………………………………………………………………………………………………………………………………………………………………………………………………………………………………………………………………………………………………………………………………………………………………………………………………………………………………………………………………………………………………………………………………………………………………………………………………………………………………………………………………………………………………………………………………………………………………………………………………………………………………………………………………………………………………………………………………………………………………………………………………………………………………………………………………………………………………………………………………………………………………………………………………………………………………………………………………………………………………………………………………………………………………………………………………………………………………………………………………………………………………………………………………………………………………………………………………………………………………………………………………………………………………………………………………………………………………………………………………………………………………………………………………………………………………………………………………………………………………………………………………………………………………………………………………………………………………………………………………………………………………………………………………………………………………………………………………………………………………………………………………………………………………………………………………………………………………………………………………………………………………………………………………………………………………………………………………………………………………………………………………………………………………………………………………………………………………………………………………………………………………………………………………………………………………………………………………………………………………………………………………………………………………………………………………………………………………………………………………………………………………………………………………………………………………………………………………………………………………………………………………………………………………………………………………………………………………………………………………………………………………………………………………………………………………………………………………………………………………………………………………………………………………………………………………………………………………………………………………………………………………………………………………………………………………………………………………………………………………………………………………………………………………………………………………………………………………………………………………………………………………………………………………………………………………………………………………………………………………………………………………………………………………………………………………………………………………………………………………………………………………………………………………………………………………………………………………………………………………………………………………………………………………………………………………………………………………………………………………………………………………………………………………………………………………………………………………………………………………………………………………………………………………………………………………………………………………………………………………………………………………………………………………………………………………………………………………………………………………………………………………………………………………………………………………………………………………………………………………………………………………………………………………………………………………………………………………………………………………………………………………………………………………………………………………………………………………………………………………………………………………………………………………………………………………………………………………………………………………………………………………………………………………………………………………………………………………………………………………………………………………………………………………………………………………………………………………………………………………………………………………………………………………………………………………………………………………………………………………………………………………………………………………………………………………………………………………………………………………………………………………………………………………………………………………………………………………………………………………………………………………………………………………………………………………………………………………………………………………………………………………………………………………………………………………………………………………………………………………………………………………………………………………………………………………………………………………………………………………………………………………………………………………………………………………………………………………………………………………………………………………………………………………………………………………………………………………………………………………………………………………………………………………………………………………………………………………………………………………………………………………………………………………………………………………………………………………………………………………………………………………………………………………………………………………………………………………………………………………………………………………………………………………………………………………………………………………………………………………………………………………………………………………………………………………………………………………………………………………………………………………………………………………………………………………………………………………………………………………………………………………………………………………………………………………………………………………………………………………………………………………………………………………………………………………………………………………………………………………………………………………………………………………………………………………………………………………………………………………………………………………………………………………………………………………………………………………………………………………………………………………………………………………………………………………………………………………………………………………………………………………………………………………………………………………………………………………………………………………………………………………………………………………………</w:t>
      </w:r>
      <w:r w:rsidR="004A4162">
        <w:rPr>
          <w:rFonts w:ascii="Gill Sans MT" w:hAnsi="Gill Sans MT" w:cs="Times New Roman"/>
          <w:b/>
          <w:sz w:val="28"/>
          <w:szCs w:val="28"/>
        </w:rPr>
        <w:t>………………………………………………………………………………………………………………………………………………………………………………………………………………………………………………………………………………………………………………………………………………………………………………………………………………………………………………………………………………………………………………………………………………………………………………………………………………………………………………………………………………………………………………………………………………………………………………………………………………………………………………………………………………………………………………………………………………………………………………………………………………………………………………………………………………………………………………………………………………………………………………………………………………………………………………………………………………………………………………………………………………………………………</w:t>
      </w:r>
    </w:p>
    <w:p w:rsidR="00235952" w:rsidRDefault="00235952" w:rsidP="00235952">
      <w:pPr>
        <w:suppressLineNumbers/>
        <w:rPr>
          <w:rFonts w:ascii="Gill Sans MT" w:hAnsi="Gill Sans MT" w:cs="Times New Roman"/>
          <w:b/>
          <w:sz w:val="28"/>
          <w:szCs w:val="28"/>
        </w:rPr>
      </w:pPr>
    </w:p>
    <w:p w:rsidR="00235952" w:rsidRDefault="00235952"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9925F6" w:rsidRDefault="009925F6" w:rsidP="00235952">
      <w:pPr>
        <w:suppressLineNumbers/>
        <w:rPr>
          <w:rFonts w:ascii="Gill Sans MT" w:hAnsi="Gill Sans MT" w:cs="Times New Roman"/>
          <w:b/>
          <w:sz w:val="28"/>
          <w:szCs w:val="28"/>
        </w:rPr>
      </w:pPr>
    </w:p>
    <w:p w:rsidR="00EB569F" w:rsidRDefault="00235952" w:rsidP="00235952">
      <w:pPr>
        <w:suppressLineNumbers/>
        <w:jc w:val="center"/>
        <w:rPr>
          <w:rFonts w:ascii="Gill Sans MT" w:hAnsi="Gill Sans MT" w:cs="Times New Roman"/>
          <w:b/>
          <w:sz w:val="28"/>
          <w:szCs w:val="28"/>
        </w:rPr>
      </w:pPr>
      <w:r>
        <w:rPr>
          <w:rFonts w:ascii="Gill Sans MT" w:hAnsi="Gill Sans MT" w:cs="Times New Roman"/>
          <w:b/>
          <w:sz w:val="28"/>
          <w:szCs w:val="28"/>
        </w:rPr>
        <w:t>END OF SECTION B</w:t>
      </w:r>
    </w:p>
    <w:p w:rsidR="00EB569F" w:rsidRPr="00B66FF9" w:rsidRDefault="00EB569F" w:rsidP="00EB569F">
      <w:pPr>
        <w:spacing w:after="40"/>
        <w:rPr>
          <w:rFonts w:ascii="Gill Sans MT" w:hAnsi="Gill Sans MT"/>
          <w:color w:val="1B3C6D"/>
          <w:sz w:val="20"/>
          <w:szCs w:val="20"/>
          <w:lang w:val="en-US"/>
        </w:rPr>
      </w:pPr>
      <w:r>
        <w:rPr>
          <w:rFonts w:ascii="Gill Sans MT" w:hAnsi="Gill Sans MT" w:cs="Times New Roman"/>
          <w:b/>
          <w:sz w:val="28"/>
          <w:szCs w:val="28"/>
        </w:rPr>
        <w:br w:type="page"/>
      </w:r>
      <w:r w:rsidRPr="00B66FF9">
        <w:rPr>
          <w:rFonts w:ascii="Gill Sans MT" w:hAnsi="Gill Sans MT"/>
          <w:color w:val="1B3C6D"/>
          <w:sz w:val="20"/>
          <w:szCs w:val="20"/>
          <w:lang w:val="en-US"/>
        </w:rPr>
        <w:t>John Lyon</w:t>
      </w:r>
    </w:p>
    <w:p w:rsidR="00EB569F" w:rsidRDefault="00EB569F" w:rsidP="00EB569F">
      <w:pPr>
        <w:spacing w:after="40"/>
        <w:rPr>
          <w:rFonts w:ascii="Gill Sans MT" w:hAnsi="Gill Sans MT"/>
          <w:color w:val="1B3C6D"/>
          <w:sz w:val="20"/>
          <w:szCs w:val="20"/>
          <w:lang w:val="en-US"/>
        </w:rPr>
      </w:pPr>
      <w:r w:rsidRPr="00B66FF9">
        <w:rPr>
          <w:rFonts w:ascii="Gill Sans MT" w:hAnsi="Gill Sans MT"/>
          <w:color w:val="1B3C6D"/>
          <w:sz w:val="20"/>
          <w:szCs w:val="20"/>
          <w:lang w:val="en-US"/>
        </w:rPr>
        <w:t xml:space="preserve">Middle </w:t>
      </w:r>
      <w:r w:rsidR="00D418A8" w:rsidRPr="00B66FF9">
        <w:rPr>
          <w:rFonts w:ascii="Gill Sans MT" w:hAnsi="Gill Sans MT"/>
          <w:color w:val="1B3C6D"/>
          <w:sz w:val="20"/>
          <w:szCs w:val="20"/>
          <w:lang w:val="en-US"/>
        </w:rPr>
        <w:t>Road Harrow</w:t>
      </w:r>
      <w:r w:rsidRPr="00B66FF9">
        <w:rPr>
          <w:rFonts w:ascii="Gill Sans MT" w:hAnsi="Gill Sans MT"/>
          <w:color w:val="1B3C6D"/>
          <w:sz w:val="20"/>
          <w:szCs w:val="20"/>
          <w:lang w:val="en-US"/>
        </w:rPr>
        <w:t>-on-the-</w:t>
      </w:r>
      <w:r w:rsidR="00D418A8" w:rsidRPr="00B66FF9">
        <w:rPr>
          <w:rFonts w:ascii="Gill Sans MT" w:hAnsi="Gill Sans MT"/>
          <w:color w:val="1B3C6D"/>
          <w:sz w:val="20"/>
          <w:szCs w:val="20"/>
          <w:lang w:val="en-US"/>
        </w:rPr>
        <w:t>Hill HA2</w:t>
      </w:r>
      <w:r w:rsidRPr="00B66FF9">
        <w:rPr>
          <w:rFonts w:ascii="Gill Sans MT" w:hAnsi="Gill Sans MT"/>
          <w:color w:val="1B3C6D"/>
          <w:sz w:val="20"/>
          <w:szCs w:val="20"/>
          <w:lang w:val="en-US"/>
        </w:rPr>
        <w:t xml:space="preserve"> 0HN</w:t>
      </w:r>
    </w:p>
    <w:p w:rsidR="00EB569F" w:rsidRDefault="00EB569F" w:rsidP="00EB569F">
      <w:pPr>
        <w:spacing w:after="40"/>
        <w:rPr>
          <w:rFonts w:ascii="Gill Sans MT" w:hAnsi="Gill Sans MT"/>
          <w:color w:val="1B3C6D"/>
          <w:sz w:val="20"/>
          <w:szCs w:val="20"/>
          <w:lang w:val="en-US"/>
        </w:rPr>
      </w:pPr>
      <w:r>
        <w:rPr>
          <w:rFonts w:ascii="Gill Sans MT" w:hAnsi="Gill Sans MT"/>
          <w:color w:val="1B3C6D"/>
          <w:sz w:val="20"/>
          <w:szCs w:val="20"/>
          <w:lang w:val="en-US"/>
        </w:rPr>
        <w:t>020 8515 9443</w:t>
      </w:r>
    </w:p>
    <w:p w:rsidR="00EB569F" w:rsidRDefault="00EB569F" w:rsidP="00EB569F">
      <w:pPr>
        <w:spacing w:after="40"/>
        <w:rPr>
          <w:rFonts w:ascii="Gill Sans MT" w:hAnsi="Gill Sans MT"/>
          <w:color w:val="1B3C6D"/>
          <w:sz w:val="20"/>
          <w:szCs w:val="20"/>
          <w:lang w:val="en-US"/>
        </w:rPr>
      </w:pPr>
      <w:r w:rsidRPr="00B66FF9">
        <w:rPr>
          <w:rFonts w:ascii="Gill Sans MT" w:hAnsi="Gill Sans MT"/>
          <w:color w:val="1B3C6D"/>
          <w:sz w:val="20"/>
          <w:szCs w:val="20"/>
          <w:lang w:val="en-US"/>
        </w:rPr>
        <w:t>admissions@johnlyon.org</w:t>
      </w:r>
      <w:r>
        <w:rPr>
          <w:rFonts w:ascii="Gill Sans MT" w:hAnsi="Gill Sans MT"/>
          <w:color w:val="1B3C6D"/>
          <w:sz w:val="20"/>
          <w:szCs w:val="20"/>
          <w:lang w:val="en-US"/>
        </w:rPr>
        <w:t xml:space="preserve">   @JohnLyonHarrow</w:t>
      </w:r>
    </w:p>
    <w:p w:rsidR="00EB569F" w:rsidRDefault="00EB569F" w:rsidP="00EB569F">
      <w:pPr>
        <w:spacing w:before="120" w:after="40"/>
        <w:rPr>
          <w:rFonts w:ascii="Gill Sans MT" w:hAnsi="Gill Sans MT"/>
          <w:b/>
          <w:color w:val="C1A071"/>
          <w:sz w:val="20"/>
          <w:szCs w:val="20"/>
          <w:lang w:val="en-US"/>
        </w:rPr>
      </w:pPr>
      <w:r w:rsidRPr="00B66FF9">
        <w:rPr>
          <w:rFonts w:ascii="Gill Sans MT" w:hAnsi="Gill Sans MT"/>
          <w:b/>
          <w:color w:val="C1A071"/>
          <w:sz w:val="20"/>
          <w:szCs w:val="20"/>
          <w:lang w:val="en-US"/>
        </w:rPr>
        <w:t>WWW.JOHNLYON.ORG</w:t>
      </w:r>
    </w:p>
    <w:p w:rsidR="00235952" w:rsidRPr="00EB569F" w:rsidRDefault="00EB569F" w:rsidP="00EB569F">
      <w:pPr>
        <w:spacing w:before="120" w:after="40"/>
        <w:rPr>
          <w:rFonts w:ascii="Gill Sans MT" w:hAnsi="Gill Sans MT"/>
          <w:sz w:val="36"/>
          <w:szCs w:val="36"/>
          <w:lang w:val="en-US"/>
        </w:rPr>
      </w:pPr>
      <w:r w:rsidRPr="00B66FF9">
        <w:rPr>
          <w:rFonts w:ascii="Gill Sans MT" w:hAnsi="Gill Sans MT"/>
          <w:color w:val="1B3C6D"/>
          <w:sz w:val="16"/>
          <w:szCs w:val="20"/>
          <w:lang w:val="en-US"/>
        </w:rPr>
        <w:t xml:space="preserve">Registered </w:t>
      </w:r>
      <w:r>
        <w:rPr>
          <w:rFonts w:ascii="Gill Sans MT" w:hAnsi="Gill Sans MT"/>
          <w:color w:val="1B3C6D"/>
          <w:sz w:val="16"/>
          <w:szCs w:val="20"/>
          <w:lang w:val="en-US"/>
        </w:rPr>
        <w:t>Charity Number: 310033</w:t>
      </w:r>
    </w:p>
    <w:sectPr w:rsidR="00235952" w:rsidRPr="00EB569F" w:rsidSect="00EB569F">
      <w:pgSz w:w="11906" w:h="16838" w:code="9"/>
      <w:pgMar w:top="720" w:right="720" w:bottom="720" w:left="720" w:header="720" w:footer="720" w:gutter="0"/>
      <w:cols w:space="720"/>
      <w:vAlign w:val="bottom"/>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A8" w:rsidRDefault="00D418A8" w:rsidP="003F3376">
      <w:r>
        <w:separator/>
      </w:r>
    </w:p>
  </w:endnote>
  <w:endnote w:type="continuationSeparator" w:id="0">
    <w:p w:rsidR="00D418A8" w:rsidRDefault="00D418A8" w:rsidP="003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A8" w:rsidRDefault="00D418A8" w:rsidP="003F3376">
      <w:r>
        <w:separator/>
      </w:r>
    </w:p>
  </w:footnote>
  <w:footnote w:type="continuationSeparator" w:id="0">
    <w:p w:rsidR="00D418A8" w:rsidRDefault="00D418A8" w:rsidP="003F33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8A8" w:rsidRDefault="00D418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1894"/>
    <w:multiLevelType w:val="hybridMultilevel"/>
    <w:tmpl w:val="B65087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1D22FA"/>
    <w:multiLevelType w:val="hybridMultilevel"/>
    <w:tmpl w:val="4AE83AFE"/>
    <w:lvl w:ilvl="0" w:tplc="0F4C2AC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F2E54"/>
    <w:multiLevelType w:val="hybridMultilevel"/>
    <w:tmpl w:val="194E3548"/>
    <w:lvl w:ilvl="0" w:tplc="0F4C2AC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65E4C"/>
    <w:multiLevelType w:val="hybridMultilevel"/>
    <w:tmpl w:val="896EDB88"/>
    <w:lvl w:ilvl="0" w:tplc="0F4C2AC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07F2D"/>
    <w:multiLevelType w:val="hybridMultilevel"/>
    <w:tmpl w:val="B65087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00352B"/>
    <w:multiLevelType w:val="hybridMultilevel"/>
    <w:tmpl w:val="E554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34"/>
    <w:rsid w:val="00126839"/>
    <w:rsid w:val="00235952"/>
    <w:rsid w:val="0024405F"/>
    <w:rsid w:val="002E122D"/>
    <w:rsid w:val="002E5B17"/>
    <w:rsid w:val="00391B72"/>
    <w:rsid w:val="003F3376"/>
    <w:rsid w:val="003F492E"/>
    <w:rsid w:val="00436C4A"/>
    <w:rsid w:val="004A4162"/>
    <w:rsid w:val="005F36CC"/>
    <w:rsid w:val="006677FB"/>
    <w:rsid w:val="00817914"/>
    <w:rsid w:val="008A0C0B"/>
    <w:rsid w:val="008B58CD"/>
    <w:rsid w:val="008C43F3"/>
    <w:rsid w:val="00901D1F"/>
    <w:rsid w:val="00912BC2"/>
    <w:rsid w:val="009925F6"/>
    <w:rsid w:val="00AC523F"/>
    <w:rsid w:val="00B24A49"/>
    <w:rsid w:val="00C74127"/>
    <w:rsid w:val="00CF4234"/>
    <w:rsid w:val="00D31F7C"/>
    <w:rsid w:val="00D346F8"/>
    <w:rsid w:val="00D408C5"/>
    <w:rsid w:val="00D418A8"/>
    <w:rsid w:val="00EA2070"/>
    <w:rsid w:val="00EA7A70"/>
    <w:rsid w:val="00EB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A211F9D3-6188-40F6-BA5B-3DFDE985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3F3376"/>
    <w:pPr>
      <w:tabs>
        <w:tab w:val="center" w:pos="4513"/>
        <w:tab w:val="right" w:pos="9026"/>
      </w:tabs>
    </w:pPr>
    <w:rPr>
      <w:rFonts w:cs="Mangal"/>
      <w:szCs w:val="21"/>
    </w:rPr>
  </w:style>
  <w:style w:type="character" w:customStyle="1" w:styleId="HeaderChar">
    <w:name w:val="Header Char"/>
    <w:link w:val="Header"/>
    <w:uiPriority w:val="99"/>
    <w:rsid w:val="003F3376"/>
    <w:rPr>
      <w:rFonts w:eastAsia="Tahoma" w:cs="Mangal"/>
      <w:kern w:val="1"/>
      <w:sz w:val="24"/>
      <w:szCs w:val="21"/>
      <w:lang w:eastAsia="hi-IN" w:bidi="hi-IN"/>
    </w:rPr>
  </w:style>
  <w:style w:type="paragraph" w:styleId="Footer">
    <w:name w:val="footer"/>
    <w:basedOn w:val="Normal"/>
    <w:link w:val="FooterChar"/>
    <w:uiPriority w:val="99"/>
    <w:unhideWhenUsed/>
    <w:rsid w:val="003F3376"/>
    <w:pPr>
      <w:tabs>
        <w:tab w:val="center" w:pos="4513"/>
        <w:tab w:val="right" w:pos="9026"/>
      </w:tabs>
    </w:pPr>
    <w:rPr>
      <w:rFonts w:cs="Mangal"/>
      <w:szCs w:val="21"/>
    </w:rPr>
  </w:style>
  <w:style w:type="character" w:customStyle="1" w:styleId="FooterChar">
    <w:name w:val="Footer Char"/>
    <w:link w:val="Footer"/>
    <w:uiPriority w:val="99"/>
    <w:rsid w:val="003F3376"/>
    <w:rPr>
      <w:rFonts w:eastAsia="Tahoma" w:cs="Mangal"/>
      <w:kern w:val="1"/>
      <w:sz w:val="24"/>
      <w:szCs w:val="21"/>
      <w:lang w:eastAsia="hi-IN" w:bidi="hi-IN"/>
    </w:rPr>
  </w:style>
  <w:style w:type="character" w:styleId="LineNumber">
    <w:name w:val="line number"/>
    <w:basedOn w:val="DefaultParagraphFont"/>
    <w:uiPriority w:val="99"/>
    <w:semiHidden/>
    <w:unhideWhenUsed/>
    <w:rsid w:val="00CF4234"/>
  </w:style>
  <w:style w:type="paragraph" w:styleId="ListParagraph">
    <w:name w:val="List Paragraph"/>
    <w:basedOn w:val="Normal"/>
    <w:uiPriority w:val="34"/>
    <w:qFormat/>
    <w:rsid w:val="00D31F7C"/>
    <w:pPr>
      <w:ind w:left="720"/>
      <w:contextualSpacing/>
    </w:pPr>
    <w:rPr>
      <w:rFonts w:cs="Mangal"/>
      <w:szCs w:val="21"/>
    </w:rPr>
  </w:style>
  <w:style w:type="paragraph" w:styleId="BalloonText">
    <w:name w:val="Balloon Text"/>
    <w:basedOn w:val="Normal"/>
    <w:link w:val="BalloonTextChar"/>
    <w:uiPriority w:val="99"/>
    <w:semiHidden/>
    <w:unhideWhenUsed/>
    <w:rsid w:val="006677FB"/>
    <w:rPr>
      <w:rFonts w:ascii="Segoe UI" w:hAnsi="Segoe UI" w:cs="Mangal"/>
      <w:sz w:val="18"/>
      <w:szCs w:val="16"/>
    </w:rPr>
  </w:style>
  <w:style w:type="character" w:customStyle="1" w:styleId="BalloonTextChar">
    <w:name w:val="Balloon Text Char"/>
    <w:basedOn w:val="DefaultParagraphFont"/>
    <w:link w:val="BalloonText"/>
    <w:uiPriority w:val="99"/>
    <w:semiHidden/>
    <w:rsid w:val="006677FB"/>
    <w:rPr>
      <w:rFonts w:ascii="Segoe UI" w:eastAsia="Tahoma"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p\Documents\CustomOfficeTemplates\ExamPapers\A4%20Entrance%20Examination%20Paper%20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C4F2-0693-4150-B58B-DB28CB07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Entrance Examination Paper Cover</Template>
  <TotalTime>0</TotalTime>
  <Pages>19</Pages>
  <Words>4929</Words>
  <Characters>28101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The John Lyon School</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Peel</dc:creator>
  <cp:keywords/>
  <cp:lastModifiedBy>Ballantyne H C</cp:lastModifiedBy>
  <cp:revision>2</cp:revision>
  <cp:lastPrinted>2019-04-26T08:56:00Z</cp:lastPrinted>
  <dcterms:created xsi:type="dcterms:W3CDTF">2019-04-26T08:56:00Z</dcterms:created>
  <dcterms:modified xsi:type="dcterms:W3CDTF">2019-04-26T08:56:00Z</dcterms:modified>
</cp:coreProperties>
</file>